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1E0" w:firstRow="1" w:lastRow="1" w:firstColumn="1" w:lastColumn="1" w:noHBand="0" w:noVBand="0"/>
      </w:tblPr>
      <w:tblGrid>
        <w:gridCol w:w="4140"/>
        <w:gridCol w:w="6120"/>
      </w:tblGrid>
      <w:tr w:rsidR="00FF3A11" w:rsidRPr="00FF3A11" w:rsidTr="00C61E34">
        <w:tc>
          <w:tcPr>
            <w:tcW w:w="4140" w:type="dxa"/>
            <w:shd w:val="clear" w:color="auto" w:fill="auto"/>
          </w:tcPr>
          <w:p w:rsidR="00FF3A11" w:rsidRPr="00FF3A11" w:rsidRDefault="00FF3A11" w:rsidP="00FF3A11">
            <w:pPr>
              <w:spacing w:after="0"/>
              <w:jc w:val="center"/>
              <w:rPr>
                <w:b/>
                <w:bCs/>
                <w:sz w:val="28"/>
                <w:szCs w:val="28"/>
              </w:rPr>
            </w:pPr>
            <w:r w:rsidRPr="00FF3A11">
              <w:rPr>
                <w:bCs/>
                <w:sz w:val="28"/>
                <w:szCs w:val="28"/>
              </w:rPr>
              <w:t>UBNDTỈNH ĐẮK LẮK</w:t>
            </w:r>
          </w:p>
          <w:p w:rsidR="00FF3A11" w:rsidRPr="00FF3A11" w:rsidRDefault="00FF3A11" w:rsidP="00FF3A11">
            <w:pPr>
              <w:spacing w:after="0"/>
              <w:jc w:val="center"/>
              <w:rPr>
                <w:b/>
                <w:bCs/>
                <w:sz w:val="28"/>
                <w:szCs w:val="28"/>
              </w:rPr>
            </w:pPr>
            <w:r w:rsidRPr="00FF3A11">
              <w:rPr>
                <w:b/>
                <w:bCs/>
                <w:sz w:val="28"/>
                <w:szCs w:val="28"/>
              </w:rPr>
              <w:t>SỞ GIÁO DỤC VÀ ĐÀO TẠO</w:t>
            </w:r>
          </w:p>
          <w:p w:rsidR="00FF3A11" w:rsidRPr="00FF3A11" w:rsidRDefault="00FF3A11" w:rsidP="00FF3A11">
            <w:pPr>
              <w:spacing w:after="0"/>
              <w:jc w:val="center"/>
              <w:rPr>
                <w:bCs/>
                <w:sz w:val="28"/>
                <w:szCs w:val="28"/>
              </w:rPr>
            </w:pPr>
            <w:r w:rsidRPr="00FF3A11">
              <w:rPr>
                <w:b/>
                <w:bCs/>
                <w:noProof/>
                <w:sz w:val="28"/>
                <w:szCs w:val="28"/>
              </w:rPr>
              <mc:AlternateContent>
                <mc:Choice Requires="wps">
                  <w:drawing>
                    <wp:anchor distT="0" distB="0" distL="114300" distR="114300" simplePos="0" relativeHeight="251659264" behindDoc="0" locked="0" layoutInCell="1" allowOverlap="1" wp14:anchorId="0F0CE5F4" wp14:editId="7CDE7483">
                      <wp:simplePos x="0" y="0"/>
                      <wp:positionH relativeFrom="column">
                        <wp:posOffset>502920</wp:posOffset>
                      </wp:positionH>
                      <wp:positionV relativeFrom="paragraph">
                        <wp:posOffset>43815</wp:posOffset>
                      </wp:positionV>
                      <wp:extent cx="1371600" cy="0"/>
                      <wp:effectExtent l="7620" t="5715" r="1143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45pt" to="147.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k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k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"/>
                  </w:pict>
                </mc:Fallback>
              </mc:AlternateContent>
            </w:r>
          </w:p>
          <w:p w:rsidR="00FF3A11" w:rsidRPr="00FF3A11" w:rsidRDefault="00FF3A11" w:rsidP="00794BEE">
            <w:pPr>
              <w:spacing w:after="0"/>
              <w:jc w:val="center"/>
              <w:rPr>
                <w:bCs/>
                <w:sz w:val="28"/>
                <w:szCs w:val="28"/>
              </w:rPr>
            </w:pPr>
            <w:r w:rsidRPr="00FF3A11">
              <w:rPr>
                <w:bCs/>
                <w:sz w:val="28"/>
                <w:szCs w:val="28"/>
              </w:rPr>
              <w:t xml:space="preserve">Số: </w:t>
            </w:r>
            <w:r w:rsidR="00794BEE">
              <w:rPr>
                <w:bCs/>
                <w:sz w:val="28"/>
                <w:szCs w:val="28"/>
              </w:rPr>
              <w:t>1228</w:t>
            </w:r>
            <w:r w:rsidRPr="00FF3A11">
              <w:rPr>
                <w:bCs/>
                <w:sz w:val="28"/>
                <w:szCs w:val="28"/>
              </w:rPr>
              <w:t>/ SGDĐT</w:t>
            </w:r>
          </w:p>
        </w:tc>
        <w:tc>
          <w:tcPr>
            <w:tcW w:w="6120" w:type="dxa"/>
            <w:shd w:val="clear" w:color="auto" w:fill="auto"/>
          </w:tcPr>
          <w:p w:rsidR="00FF3A11" w:rsidRPr="00FF3A11" w:rsidRDefault="00FF3A11" w:rsidP="00FF3A11">
            <w:pPr>
              <w:spacing w:after="0"/>
              <w:jc w:val="center"/>
              <w:rPr>
                <w:b/>
                <w:bCs/>
                <w:sz w:val="28"/>
                <w:szCs w:val="28"/>
              </w:rPr>
            </w:pPr>
            <w:r w:rsidRPr="00FF3A11">
              <w:rPr>
                <w:b/>
                <w:bCs/>
                <w:sz w:val="28"/>
                <w:szCs w:val="28"/>
              </w:rPr>
              <w:t>CỘNG HOÀ XÃ HỘI CHỦ NGHĨA VIỆT NAM</w:t>
            </w:r>
          </w:p>
          <w:p w:rsidR="00FF3A11" w:rsidRPr="00FF3A11" w:rsidRDefault="00FF3A11" w:rsidP="00FF3A11">
            <w:pPr>
              <w:spacing w:after="0"/>
              <w:jc w:val="center"/>
              <w:rPr>
                <w:b/>
                <w:sz w:val="28"/>
                <w:szCs w:val="28"/>
              </w:rPr>
            </w:pPr>
            <w:r w:rsidRPr="00FF3A11">
              <w:rPr>
                <w:b/>
                <w:sz w:val="28"/>
                <w:szCs w:val="28"/>
              </w:rPr>
              <w:t>Độc lập - Tự do - Hạnh phúc</w:t>
            </w:r>
          </w:p>
          <w:p w:rsidR="00FF3A11" w:rsidRPr="00FF3A11" w:rsidRDefault="00FF3A11" w:rsidP="00FF3A11">
            <w:pPr>
              <w:spacing w:after="0"/>
              <w:jc w:val="center"/>
              <w:rPr>
                <w:i/>
                <w:sz w:val="28"/>
                <w:szCs w:val="28"/>
              </w:rPr>
            </w:pPr>
            <w:r w:rsidRPr="00FF3A11">
              <w:rPr>
                <w:b/>
                <w:noProof/>
                <w:sz w:val="28"/>
                <w:szCs w:val="28"/>
              </w:rPr>
              <mc:AlternateContent>
                <mc:Choice Requires="wps">
                  <w:drawing>
                    <wp:anchor distT="0" distB="0" distL="114300" distR="114300" simplePos="0" relativeHeight="251660288" behindDoc="0" locked="0" layoutInCell="1" allowOverlap="1" wp14:anchorId="7D28D29A" wp14:editId="22245875">
                      <wp:simplePos x="0" y="0"/>
                      <wp:positionH relativeFrom="column">
                        <wp:posOffset>845820</wp:posOffset>
                      </wp:positionH>
                      <wp:positionV relativeFrom="paragraph">
                        <wp:posOffset>-4445</wp:posOffset>
                      </wp:positionV>
                      <wp:extent cx="2057400" cy="0"/>
                      <wp:effectExtent l="7620" t="5080" r="1143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5pt" to="22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"/>
                  </w:pict>
                </mc:Fallback>
              </mc:AlternateContent>
            </w:r>
          </w:p>
          <w:p w:rsidR="00FF3A11" w:rsidRPr="00FF3A11" w:rsidRDefault="00FF3A11" w:rsidP="00794BEE">
            <w:pPr>
              <w:spacing w:after="0"/>
              <w:jc w:val="center"/>
              <w:rPr>
                <w:sz w:val="28"/>
                <w:szCs w:val="28"/>
              </w:rPr>
            </w:pPr>
            <w:r w:rsidRPr="00FF3A11">
              <w:rPr>
                <w:i/>
                <w:sz w:val="28"/>
                <w:szCs w:val="28"/>
              </w:rPr>
              <w:t xml:space="preserve">Đắk Lắk, ngày </w:t>
            </w:r>
            <w:r w:rsidR="00794BEE">
              <w:rPr>
                <w:i/>
                <w:sz w:val="28"/>
                <w:szCs w:val="28"/>
              </w:rPr>
              <w:t xml:space="preserve">07 </w:t>
            </w:r>
            <w:r w:rsidRPr="00FF3A11">
              <w:rPr>
                <w:i/>
                <w:sz w:val="28"/>
                <w:szCs w:val="28"/>
              </w:rPr>
              <w:t xml:space="preserve">tháng </w:t>
            </w:r>
            <w:r w:rsidR="00236897">
              <w:rPr>
                <w:i/>
                <w:sz w:val="28"/>
                <w:szCs w:val="28"/>
              </w:rPr>
              <w:t>9</w:t>
            </w:r>
            <w:r w:rsidR="00A624CC">
              <w:rPr>
                <w:i/>
                <w:sz w:val="28"/>
                <w:szCs w:val="28"/>
              </w:rPr>
              <w:t xml:space="preserve"> </w:t>
            </w:r>
            <w:r w:rsidRPr="00FF3A11">
              <w:rPr>
                <w:i/>
                <w:sz w:val="28"/>
                <w:szCs w:val="28"/>
              </w:rPr>
              <w:t>năm 201</w:t>
            </w:r>
            <w:r w:rsidR="00A624CC">
              <w:rPr>
                <w:i/>
                <w:sz w:val="28"/>
                <w:szCs w:val="28"/>
              </w:rPr>
              <w:t>8</w:t>
            </w:r>
          </w:p>
        </w:tc>
      </w:tr>
    </w:tbl>
    <w:p w:rsidR="00236897" w:rsidRPr="00236897" w:rsidRDefault="00236897" w:rsidP="001210E8">
      <w:pPr>
        <w:spacing w:after="0"/>
        <w:rPr>
          <w:sz w:val="6"/>
          <w:szCs w:val="28"/>
        </w:rPr>
      </w:pPr>
    </w:p>
    <w:p w:rsidR="00236897" w:rsidRDefault="00FF3A11" w:rsidP="001210E8">
      <w:pPr>
        <w:spacing w:after="0"/>
        <w:rPr>
          <w:sz w:val="28"/>
          <w:szCs w:val="28"/>
        </w:rPr>
      </w:pPr>
      <w:r w:rsidRPr="00236897">
        <w:rPr>
          <w:sz w:val="28"/>
          <w:szCs w:val="28"/>
        </w:rPr>
        <w:t>V/v Hướng dẫn thực hiện</w:t>
      </w:r>
    </w:p>
    <w:p w:rsidR="00236897" w:rsidRDefault="00FF3A11" w:rsidP="001210E8">
      <w:pPr>
        <w:spacing w:after="0"/>
        <w:rPr>
          <w:sz w:val="28"/>
          <w:szCs w:val="28"/>
        </w:rPr>
      </w:pPr>
      <w:r w:rsidRPr="00236897">
        <w:rPr>
          <w:sz w:val="28"/>
          <w:szCs w:val="28"/>
        </w:rPr>
        <w:t xml:space="preserve"> nhiệm vụ Giáo dục </w:t>
      </w:r>
      <w:r w:rsidR="00236897" w:rsidRPr="00236897">
        <w:rPr>
          <w:sz w:val="28"/>
          <w:szCs w:val="28"/>
        </w:rPr>
        <w:t xml:space="preserve">Quốc </w:t>
      </w:r>
      <w:r w:rsidRPr="00236897">
        <w:rPr>
          <w:sz w:val="28"/>
          <w:szCs w:val="28"/>
        </w:rPr>
        <w:t xml:space="preserve">phòng </w:t>
      </w:r>
    </w:p>
    <w:p w:rsidR="00FF3A11" w:rsidRPr="00236897" w:rsidRDefault="00FF3A11" w:rsidP="001210E8">
      <w:pPr>
        <w:spacing w:after="0"/>
        <w:rPr>
          <w:sz w:val="28"/>
          <w:szCs w:val="28"/>
        </w:rPr>
      </w:pPr>
      <w:r w:rsidRPr="00236897">
        <w:rPr>
          <w:sz w:val="28"/>
          <w:szCs w:val="28"/>
        </w:rPr>
        <w:t xml:space="preserve">và </w:t>
      </w:r>
      <w:r w:rsidR="00236897" w:rsidRPr="00236897">
        <w:rPr>
          <w:sz w:val="28"/>
          <w:szCs w:val="28"/>
        </w:rPr>
        <w:t xml:space="preserve">An </w:t>
      </w:r>
      <w:r w:rsidRPr="00236897">
        <w:rPr>
          <w:sz w:val="28"/>
          <w:szCs w:val="28"/>
        </w:rPr>
        <w:t>ninh năm học 201</w:t>
      </w:r>
      <w:r w:rsidR="005C2A23" w:rsidRPr="00236897">
        <w:rPr>
          <w:sz w:val="28"/>
          <w:szCs w:val="28"/>
        </w:rPr>
        <w:t>8</w:t>
      </w:r>
      <w:r w:rsidRPr="00236897">
        <w:rPr>
          <w:sz w:val="28"/>
          <w:szCs w:val="28"/>
        </w:rPr>
        <w:t>-201</w:t>
      </w:r>
      <w:r w:rsidR="005C2A23" w:rsidRPr="00236897">
        <w:rPr>
          <w:sz w:val="28"/>
          <w:szCs w:val="28"/>
        </w:rPr>
        <w:t>9</w:t>
      </w:r>
      <w:r w:rsidRPr="00236897">
        <w:rPr>
          <w:sz w:val="28"/>
          <w:szCs w:val="28"/>
        </w:rPr>
        <w:t>.</w:t>
      </w:r>
    </w:p>
    <w:p w:rsidR="00FF3A11" w:rsidRPr="00C71F8A" w:rsidRDefault="00FF3A11" w:rsidP="00FF3A11">
      <w:pPr>
        <w:spacing w:after="0"/>
        <w:rPr>
          <w:sz w:val="18"/>
          <w:szCs w:val="28"/>
        </w:rPr>
      </w:pPr>
      <w:r w:rsidRPr="00FF3A11">
        <w:rPr>
          <w:sz w:val="28"/>
          <w:szCs w:val="28"/>
        </w:rPr>
        <w:t xml:space="preserve">   </w:t>
      </w:r>
    </w:p>
    <w:p w:rsidR="00FF3A11" w:rsidRPr="00FF3A11" w:rsidRDefault="00FF3A11" w:rsidP="00FF3A11">
      <w:pPr>
        <w:spacing w:after="0"/>
        <w:ind w:firstLine="567"/>
        <w:jc w:val="both"/>
        <w:rPr>
          <w:b/>
          <w:sz w:val="28"/>
          <w:szCs w:val="28"/>
        </w:rPr>
      </w:pPr>
      <w:r w:rsidRPr="00FF3A11">
        <w:rPr>
          <w:b/>
          <w:sz w:val="28"/>
          <w:szCs w:val="28"/>
        </w:rPr>
        <w:t xml:space="preserve">Kính gửi: </w:t>
      </w:r>
    </w:p>
    <w:p w:rsidR="00FF3A11" w:rsidRPr="001210E8" w:rsidRDefault="00FF3A11" w:rsidP="001210E8">
      <w:pPr>
        <w:spacing w:after="0"/>
        <w:ind w:firstLine="1701"/>
        <w:jc w:val="both"/>
        <w:rPr>
          <w:sz w:val="28"/>
          <w:szCs w:val="28"/>
        </w:rPr>
      </w:pPr>
      <w:r w:rsidRPr="001210E8">
        <w:rPr>
          <w:sz w:val="28"/>
          <w:szCs w:val="28"/>
        </w:rPr>
        <w:t>- Phòng Giáo dục và Đào tạo các huyện, thành phố, thị xã ;</w:t>
      </w:r>
    </w:p>
    <w:p w:rsidR="00FF3A11" w:rsidRPr="001210E8" w:rsidRDefault="00FF3A11" w:rsidP="001210E8">
      <w:pPr>
        <w:spacing w:after="0"/>
        <w:ind w:firstLine="1701"/>
        <w:jc w:val="both"/>
        <w:rPr>
          <w:sz w:val="28"/>
          <w:szCs w:val="28"/>
        </w:rPr>
      </w:pPr>
      <w:r w:rsidRPr="001210E8">
        <w:rPr>
          <w:sz w:val="28"/>
          <w:szCs w:val="28"/>
        </w:rPr>
        <w:t>- Các tr</w:t>
      </w:r>
      <w:r w:rsidRPr="001210E8">
        <w:rPr>
          <w:rFonts w:hint="eastAsia"/>
          <w:sz w:val="28"/>
          <w:szCs w:val="28"/>
        </w:rPr>
        <w:t>ư</w:t>
      </w:r>
      <w:r w:rsidRPr="001210E8">
        <w:rPr>
          <w:sz w:val="28"/>
          <w:szCs w:val="28"/>
        </w:rPr>
        <w:t xml:space="preserve">ờng trung học phổ thông và trường phổ thông có nhiều cấp học. </w:t>
      </w:r>
    </w:p>
    <w:p w:rsidR="00FF3A11" w:rsidRPr="00FF3A11" w:rsidRDefault="00FF3A11" w:rsidP="00FF3A11">
      <w:pPr>
        <w:spacing w:after="0"/>
        <w:ind w:firstLine="567"/>
        <w:jc w:val="both"/>
        <w:rPr>
          <w:sz w:val="28"/>
          <w:szCs w:val="28"/>
        </w:rPr>
      </w:pPr>
      <w:r w:rsidRPr="00FF3A11">
        <w:rPr>
          <w:sz w:val="28"/>
          <w:szCs w:val="28"/>
        </w:rPr>
        <w:t>Căn cứ Hướng dẫn số</w:t>
      </w:r>
      <w:r w:rsidR="00AD3C72">
        <w:rPr>
          <w:sz w:val="28"/>
          <w:szCs w:val="28"/>
        </w:rPr>
        <w:t xml:space="preserve"> 3696</w:t>
      </w:r>
      <w:r w:rsidRPr="00FF3A11">
        <w:rPr>
          <w:sz w:val="28"/>
          <w:szCs w:val="28"/>
        </w:rPr>
        <w:t xml:space="preserve">/BGDĐT-GDQPAN ngày </w:t>
      </w:r>
      <w:r w:rsidR="00AD3C72">
        <w:rPr>
          <w:sz w:val="28"/>
          <w:szCs w:val="28"/>
        </w:rPr>
        <w:t>23 tháng 8</w:t>
      </w:r>
      <w:r w:rsidRPr="00FF3A11">
        <w:rPr>
          <w:sz w:val="28"/>
          <w:szCs w:val="28"/>
        </w:rPr>
        <w:t xml:space="preserve"> năm 201</w:t>
      </w:r>
      <w:r w:rsidR="00AD3C72">
        <w:rPr>
          <w:sz w:val="28"/>
          <w:szCs w:val="28"/>
        </w:rPr>
        <w:t>8</w:t>
      </w:r>
      <w:r w:rsidRPr="00FF3A11">
        <w:rPr>
          <w:sz w:val="28"/>
          <w:szCs w:val="28"/>
        </w:rPr>
        <w:t xml:space="preserve"> của Bộ Giáo dục và Đào tạo, Hướng dẫn thực hiện nhiệm vụ</w:t>
      </w:r>
      <w:r w:rsidR="001210E8">
        <w:rPr>
          <w:sz w:val="28"/>
          <w:szCs w:val="28"/>
        </w:rPr>
        <w:t xml:space="preserve"> Giáo dục quốc phòng và an ninh (</w:t>
      </w:r>
      <w:r w:rsidRPr="00FF3A11">
        <w:rPr>
          <w:sz w:val="28"/>
          <w:szCs w:val="28"/>
        </w:rPr>
        <w:t>GDQPAN</w:t>
      </w:r>
      <w:r w:rsidR="001210E8">
        <w:rPr>
          <w:sz w:val="28"/>
          <w:szCs w:val="28"/>
        </w:rPr>
        <w:t>)</w:t>
      </w:r>
      <w:r w:rsidRPr="00FF3A11">
        <w:rPr>
          <w:sz w:val="28"/>
          <w:szCs w:val="28"/>
        </w:rPr>
        <w:t xml:space="preserve"> năm học 201</w:t>
      </w:r>
      <w:r w:rsidR="00AD3C72">
        <w:rPr>
          <w:sz w:val="28"/>
          <w:szCs w:val="28"/>
        </w:rPr>
        <w:t>8</w:t>
      </w:r>
      <w:r w:rsidRPr="00FF3A11">
        <w:rPr>
          <w:sz w:val="28"/>
          <w:szCs w:val="28"/>
        </w:rPr>
        <w:t>-201</w:t>
      </w:r>
      <w:r w:rsidR="00AD3C72">
        <w:rPr>
          <w:sz w:val="28"/>
          <w:szCs w:val="28"/>
        </w:rPr>
        <w:t>9</w:t>
      </w:r>
      <w:r w:rsidRPr="00FF3A11">
        <w:rPr>
          <w:sz w:val="28"/>
          <w:szCs w:val="28"/>
        </w:rPr>
        <w:t>;</w:t>
      </w:r>
    </w:p>
    <w:p w:rsidR="00E86EFD" w:rsidRDefault="006F5758" w:rsidP="00FF3A11">
      <w:pPr>
        <w:spacing w:after="0"/>
        <w:ind w:firstLine="567"/>
        <w:jc w:val="both"/>
        <w:rPr>
          <w:sz w:val="28"/>
          <w:szCs w:val="28"/>
        </w:rPr>
      </w:pPr>
      <w:r>
        <w:rPr>
          <w:sz w:val="28"/>
          <w:szCs w:val="28"/>
        </w:rPr>
        <w:t xml:space="preserve">Căn cứ </w:t>
      </w:r>
      <w:r w:rsidR="008F01BB">
        <w:rPr>
          <w:sz w:val="28"/>
          <w:szCs w:val="28"/>
        </w:rPr>
        <w:t xml:space="preserve">Quyết định số 1771/QĐ-UBND ngày 02/8/2018 của Ủy ban Nhân dân </w:t>
      </w:r>
      <w:r w:rsidR="00E86EFD">
        <w:rPr>
          <w:sz w:val="28"/>
          <w:szCs w:val="28"/>
        </w:rPr>
        <w:t>tỉnh Đắk Lắk về việc ban hành Khung kế hoạch thời gian năm học 2018-2019 đối với Giáo dục mầm non, giáo dục phổ thông và giáo dục thường xuyên;</w:t>
      </w:r>
    </w:p>
    <w:p w:rsidR="00FF3A11" w:rsidRPr="00FF3A11" w:rsidRDefault="00FF3A11" w:rsidP="00FF3A11">
      <w:pPr>
        <w:spacing w:after="0"/>
        <w:ind w:firstLine="567"/>
        <w:jc w:val="both"/>
        <w:rPr>
          <w:sz w:val="28"/>
          <w:szCs w:val="28"/>
        </w:rPr>
      </w:pPr>
      <w:r w:rsidRPr="00FF3A11">
        <w:rPr>
          <w:sz w:val="28"/>
          <w:szCs w:val="28"/>
        </w:rPr>
        <w:t>Sở Giáo dục và Đào tạo (GDĐT) Hướng dẫn thực hiện nhiệm vụ GDQPAN năm học 201</w:t>
      </w:r>
      <w:r w:rsidR="00AD3C72">
        <w:rPr>
          <w:sz w:val="28"/>
          <w:szCs w:val="28"/>
        </w:rPr>
        <w:t>8</w:t>
      </w:r>
      <w:r w:rsidRPr="00FF3A11">
        <w:rPr>
          <w:sz w:val="28"/>
          <w:szCs w:val="28"/>
        </w:rPr>
        <w:t>-201</w:t>
      </w:r>
      <w:r w:rsidR="00AD3C72">
        <w:rPr>
          <w:sz w:val="28"/>
          <w:szCs w:val="28"/>
        </w:rPr>
        <w:t>9</w:t>
      </w:r>
      <w:r w:rsidRPr="00FF3A11">
        <w:rPr>
          <w:sz w:val="28"/>
          <w:szCs w:val="28"/>
        </w:rPr>
        <w:t xml:space="preserve"> cụ thể như sau:</w:t>
      </w:r>
    </w:p>
    <w:p w:rsidR="002855CC" w:rsidRDefault="00FF3A11" w:rsidP="00FF3A11">
      <w:pPr>
        <w:spacing w:after="0"/>
        <w:ind w:firstLine="567"/>
        <w:jc w:val="both"/>
        <w:rPr>
          <w:b/>
          <w:sz w:val="28"/>
          <w:szCs w:val="28"/>
        </w:rPr>
      </w:pPr>
      <w:r w:rsidRPr="00FF3A11">
        <w:rPr>
          <w:b/>
          <w:sz w:val="28"/>
          <w:szCs w:val="28"/>
        </w:rPr>
        <w:t>I. Nhiệm vụ</w:t>
      </w:r>
      <w:r w:rsidR="002855CC">
        <w:rPr>
          <w:b/>
          <w:sz w:val="28"/>
          <w:szCs w:val="28"/>
        </w:rPr>
        <w:t xml:space="preserve"> chung </w:t>
      </w:r>
    </w:p>
    <w:p w:rsidR="002855CC" w:rsidRDefault="000E46E4" w:rsidP="00FF3A11">
      <w:pPr>
        <w:spacing w:after="0"/>
        <w:ind w:firstLine="567"/>
        <w:jc w:val="both"/>
        <w:rPr>
          <w:sz w:val="28"/>
          <w:szCs w:val="28"/>
        </w:rPr>
      </w:pPr>
      <w:r>
        <w:rPr>
          <w:sz w:val="28"/>
          <w:szCs w:val="28"/>
        </w:rPr>
        <w:t xml:space="preserve">- </w:t>
      </w:r>
      <w:r w:rsidR="002855CC">
        <w:rPr>
          <w:sz w:val="28"/>
          <w:szCs w:val="28"/>
        </w:rPr>
        <w:t>Tiếp tục quán triệt và triển khai thực hiện Luật</w:t>
      </w:r>
      <w:r>
        <w:rPr>
          <w:sz w:val="28"/>
          <w:szCs w:val="28"/>
        </w:rPr>
        <w:t xml:space="preserve"> </w:t>
      </w:r>
      <w:r w:rsidR="002855CC">
        <w:rPr>
          <w:sz w:val="28"/>
          <w:szCs w:val="28"/>
        </w:rPr>
        <w:t>GDQPAN</w:t>
      </w:r>
      <w:r>
        <w:rPr>
          <w:sz w:val="28"/>
          <w:szCs w:val="28"/>
        </w:rPr>
        <w:t xml:space="preserve"> năm 2013; Nghị định số 13/2014/NĐ-CP ngày 25/02/2014 của Chính phủ quy định chi tiết và biện pháp thi hành Luật GDQPAN để tổ chức GDQPAN cho học sinh, sinh viên và cán bộ giáo viên trong </w:t>
      </w:r>
      <w:r w:rsidR="009854AF">
        <w:rPr>
          <w:sz w:val="28"/>
          <w:szCs w:val="28"/>
        </w:rPr>
        <w:t xml:space="preserve">mỗi </w:t>
      </w:r>
      <w:r>
        <w:rPr>
          <w:sz w:val="28"/>
          <w:szCs w:val="28"/>
        </w:rPr>
        <w:t>nhà trường đạt kết quả tốt;</w:t>
      </w:r>
    </w:p>
    <w:p w:rsidR="00FF3A11" w:rsidRPr="00FF3A11" w:rsidRDefault="00334CCF" w:rsidP="00FF3A11">
      <w:pPr>
        <w:spacing w:after="0"/>
        <w:ind w:firstLine="567"/>
        <w:jc w:val="both"/>
        <w:rPr>
          <w:sz w:val="28"/>
          <w:szCs w:val="28"/>
        </w:rPr>
      </w:pPr>
      <w:r>
        <w:rPr>
          <w:sz w:val="28"/>
          <w:szCs w:val="28"/>
        </w:rPr>
        <w:t xml:space="preserve">- </w:t>
      </w:r>
      <w:r w:rsidR="00FF3A11" w:rsidRPr="00FF3A11">
        <w:rPr>
          <w:sz w:val="28"/>
          <w:szCs w:val="28"/>
        </w:rPr>
        <w:t>Triển khai tổ chức thực hiện có hiệu quả chương trình GDQPAN cho học sinh từ bậc tiểu học đến trung học phổ thông (THPT) theo Thông tư số 01/2017/TT-BGDĐT ngày 13 tháng 01 năm 2017 hướng dẫ</w:t>
      </w:r>
      <w:r w:rsidR="009854AF">
        <w:rPr>
          <w:sz w:val="28"/>
          <w:szCs w:val="28"/>
        </w:rPr>
        <w:t>n GDQPAN</w:t>
      </w:r>
      <w:r w:rsidR="00FF3A11" w:rsidRPr="00FF3A11">
        <w:rPr>
          <w:sz w:val="28"/>
          <w:szCs w:val="28"/>
        </w:rPr>
        <w:t xml:space="preserve"> trong các trường tiểu học, trung học cơ sở</w:t>
      </w:r>
      <w:r w:rsidR="009854AF">
        <w:rPr>
          <w:sz w:val="28"/>
          <w:szCs w:val="28"/>
        </w:rPr>
        <w:t xml:space="preserve"> (Thông tư 01)</w:t>
      </w:r>
      <w:r w:rsidR="00FF3A11" w:rsidRPr="00FF3A11">
        <w:rPr>
          <w:sz w:val="28"/>
          <w:szCs w:val="28"/>
        </w:rPr>
        <w:t xml:space="preserve"> và Thông tư số 02/2017/TT-BGDĐT ngày 13 tháng 01 năm 2017 ban hành chương trình GDQPAN trong các trường THPT của Bộ GDĐT</w:t>
      </w:r>
      <w:r w:rsidR="009854AF">
        <w:rPr>
          <w:sz w:val="28"/>
          <w:szCs w:val="28"/>
        </w:rPr>
        <w:t>(Thông tư 02);</w:t>
      </w:r>
    </w:p>
    <w:p w:rsidR="000E46E4" w:rsidRDefault="00334CCF" w:rsidP="00FF3A11">
      <w:pPr>
        <w:spacing w:after="0"/>
        <w:ind w:firstLine="567"/>
        <w:jc w:val="both"/>
        <w:rPr>
          <w:sz w:val="28"/>
          <w:szCs w:val="28"/>
        </w:rPr>
      </w:pPr>
      <w:r>
        <w:rPr>
          <w:sz w:val="28"/>
          <w:szCs w:val="28"/>
        </w:rPr>
        <w:t xml:space="preserve">- </w:t>
      </w:r>
      <w:r w:rsidR="009854AF">
        <w:rPr>
          <w:sz w:val="28"/>
          <w:szCs w:val="28"/>
        </w:rPr>
        <w:t xml:space="preserve">Tăng cường </w:t>
      </w:r>
      <w:r w:rsidR="000E46E4">
        <w:rPr>
          <w:sz w:val="28"/>
          <w:szCs w:val="28"/>
        </w:rPr>
        <w:t>bồi dưỡng nâng cao năng lực giảng dạy của đội ngũ giáo viên GDQPAN trong tất cả các bậc học, trong đó cần chú trọng</w:t>
      </w:r>
      <w:r>
        <w:rPr>
          <w:sz w:val="28"/>
          <w:szCs w:val="28"/>
        </w:rPr>
        <w:t xml:space="preserve"> bồi dưỡng</w:t>
      </w:r>
      <w:r w:rsidR="000E46E4">
        <w:rPr>
          <w:sz w:val="28"/>
          <w:szCs w:val="28"/>
        </w:rPr>
        <w:t xml:space="preserve"> </w:t>
      </w:r>
      <w:r>
        <w:rPr>
          <w:sz w:val="28"/>
          <w:szCs w:val="28"/>
        </w:rPr>
        <w:t>đội ngũ giáo viên giảng dạy lồng ghép GDQPAN trong các trường Tiểu học, Trung học cơ sở.</w:t>
      </w:r>
    </w:p>
    <w:p w:rsidR="00FF3A11" w:rsidRPr="00FF3A11" w:rsidRDefault="00FF3A11" w:rsidP="00FF3A11">
      <w:pPr>
        <w:spacing w:after="0"/>
        <w:ind w:firstLine="567"/>
        <w:jc w:val="both"/>
        <w:rPr>
          <w:b/>
          <w:sz w:val="28"/>
          <w:szCs w:val="28"/>
        </w:rPr>
      </w:pPr>
      <w:r w:rsidRPr="00FF3A11">
        <w:rPr>
          <w:b/>
          <w:sz w:val="28"/>
          <w:szCs w:val="28"/>
        </w:rPr>
        <w:t xml:space="preserve">II. Nhiệm vụ cụ thể </w:t>
      </w:r>
    </w:p>
    <w:p w:rsidR="00FF3A11" w:rsidRPr="00FF3A11" w:rsidRDefault="00FF3A11" w:rsidP="00FF3A11">
      <w:pPr>
        <w:spacing w:after="0"/>
        <w:ind w:firstLine="567"/>
        <w:jc w:val="both"/>
        <w:rPr>
          <w:b/>
          <w:sz w:val="28"/>
          <w:szCs w:val="28"/>
        </w:rPr>
      </w:pPr>
      <w:r w:rsidRPr="00FF3A11">
        <w:rPr>
          <w:b/>
          <w:sz w:val="28"/>
          <w:szCs w:val="28"/>
        </w:rPr>
        <w:t>1. Đối vớ</w:t>
      </w:r>
      <w:r w:rsidR="004A3323">
        <w:rPr>
          <w:b/>
          <w:sz w:val="28"/>
          <w:szCs w:val="28"/>
        </w:rPr>
        <w:t>i Phòng Giáo dục và Đào tạo</w:t>
      </w:r>
      <w:r w:rsidRPr="00FF3A11">
        <w:rPr>
          <w:b/>
          <w:sz w:val="28"/>
          <w:szCs w:val="28"/>
        </w:rPr>
        <w:t xml:space="preserve"> các huyện, thị xã</w:t>
      </w:r>
      <w:r w:rsidR="004A3323" w:rsidRPr="00FF3A11">
        <w:rPr>
          <w:b/>
          <w:sz w:val="28"/>
          <w:szCs w:val="28"/>
        </w:rPr>
        <w:t>, thành phố</w:t>
      </w:r>
    </w:p>
    <w:p w:rsidR="00334CCF" w:rsidRDefault="00FF3A11" w:rsidP="00FF3A11">
      <w:pPr>
        <w:spacing w:after="0"/>
        <w:ind w:firstLine="567"/>
        <w:jc w:val="both"/>
        <w:rPr>
          <w:sz w:val="28"/>
          <w:szCs w:val="28"/>
        </w:rPr>
      </w:pPr>
      <w:r w:rsidRPr="00FF3A11">
        <w:rPr>
          <w:sz w:val="28"/>
          <w:szCs w:val="28"/>
        </w:rPr>
        <w:t xml:space="preserve">1.1. </w:t>
      </w:r>
      <w:r w:rsidR="00334CCF">
        <w:rPr>
          <w:sz w:val="28"/>
          <w:szCs w:val="28"/>
        </w:rPr>
        <w:t xml:space="preserve">Xây dựng kế hoạch, tổ chức tập huấn, bồi dưỡng phương pháp dạy học lồng ghép GDQPAN cho đội ngũ giáo viên trực tiếp giảng dạy các môn học có nội dung lồng ghép GDQPAN theo quy định tại </w:t>
      </w:r>
      <w:r w:rsidR="004A3323">
        <w:rPr>
          <w:sz w:val="28"/>
          <w:szCs w:val="28"/>
        </w:rPr>
        <w:t>Thông tư 01</w:t>
      </w:r>
      <w:r w:rsidR="00334CCF">
        <w:rPr>
          <w:sz w:val="28"/>
          <w:szCs w:val="28"/>
        </w:rPr>
        <w:t>xong trong tháng 9 năm 2018;</w:t>
      </w:r>
    </w:p>
    <w:p w:rsidR="00FF3A11" w:rsidRPr="00FF3A11" w:rsidRDefault="00334CCF" w:rsidP="00FF3A11">
      <w:pPr>
        <w:spacing w:after="0"/>
        <w:ind w:firstLine="567"/>
        <w:jc w:val="both"/>
        <w:rPr>
          <w:i/>
          <w:sz w:val="28"/>
          <w:szCs w:val="28"/>
        </w:rPr>
      </w:pPr>
      <w:r>
        <w:rPr>
          <w:sz w:val="28"/>
          <w:szCs w:val="28"/>
        </w:rPr>
        <w:t>1.2</w:t>
      </w:r>
      <w:r w:rsidR="008E2E23">
        <w:rPr>
          <w:sz w:val="28"/>
          <w:szCs w:val="28"/>
        </w:rPr>
        <w:t xml:space="preserve">. </w:t>
      </w:r>
      <w:r w:rsidR="00FF3A11" w:rsidRPr="00FF3A11">
        <w:rPr>
          <w:sz w:val="28"/>
          <w:szCs w:val="28"/>
        </w:rPr>
        <w:t>Từ năm học 201</w:t>
      </w:r>
      <w:r>
        <w:rPr>
          <w:sz w:val="28"/>
          <w:szCs w:val="28"/>
        </w:rPr>
        <w:t>8</w:t>
      </w:r>
      <w:r w:rsidR="00FF3A11" w:rsidRPr="00FF3A11">
        <w:rPr>
          <w:sz w:val="28"/>
          <w:szCs w:val="28"/>
        </w:rPr>
        <w:t>-201</w:t>
      </w:r>
      <w:r>
        <w:rPr>
          <w:sz w:val="28"/>
          <w:szCs w:val="28"/>
        </w:rPr>
        <w:t>9 triển khai dạy học</w:t>
      </w:r>
      <w:r w:rsidR="00FF3A11" w:rsidRPr="00FF3A11">
        <w:rPr>
          <w:sz w:val="28"/>
          <w:szCs w:val="28"/>
        </w:rPr>
        <w:t xml:space="preserve"> lồng ghép GDQPAN thông qua các môn học trong chương trình giáo dục tiểu học và trung học cơ sở trên địa bàn toàn tỉnh </w:t>
      </w:r>
      <w:r w:rsidR="00FF3A11" w:rsidRPr="00FF3A11">
        <w:rPr>
          <w:sz w:val="28"/>
          <w:szCs w:val="28"/>
        </w:rPr>
        <w:lastRenderedPageBreak/>
        <w:t>theo hướng dẫn tạ</w:t>
      </w:r>
      <w:r w:rsidR="004A3323">
        <w:rPr>
          <w:sz w:val="28"/>
          <w:szCs w:val="28"/>
        </w:rPr>
        <w:t xml:space="preserve">i Thông tư </w:t>
      </w:r>
      <w:r w:rsidR="00FF3A11" w:rsidRPr="00FF3A11">
        <w:rPr>
          <w:sz w:val="28"/>
          <w:szCs w:val="28"/>
        </w:rPr>
        <w:t xml:space="preserve"> 01</w:t>
      </w:r>
      <w:r w:rsidR="00FF3A11" w:rsidRPr="00FF3A11">
        <w:rPr>
          <w:i/>
          <w:sz w:val="28"/>
          <w:szCs w:val="28"/>
        </w:rPr>
        <w:t>(nội dung chương trình lồng ghép của từng lớp và từng bài cụ thể Sở GDĐT đã gửi cho các Phòng GDĐT kèm theo công văn số 452/SGDĐT ngày 31/3/2017</w:t>
      </w:r>
      <w:r w:rsidR="00FF3A11" w:rsidRPr="00FF3A11">
        <w:rPr>
          <w:sz w:val="28"/>
          <w:szCs w:val="28"/>
        </w:rPr>
        <w:t xml:space="preserve"> </w:t>
      </w:r>
      <w:r w:rsidR="00FF3A11" w:rsidRPr="00FF3A11">
        <w:rPr>
          <w:i/>
          <w:sz w:val="28"/>
          <w:szCs w:val="28"/>
        </w:rPr>
        <w:t>về việc Lồng ghép Giáo dục Quốc phòng Và an ninh thông qua các môn học trong chương trình tiểu học, trung học cơ sở).</w:t>
      </w:r>
    </w:p>
    <w:p w:rsidR="008E2E23" w:rsidRDefault="008E2E23" w:rsidP="00FF3A11">
      <w:pPr>
        <w:spacing w:after="0"/>
        <w:ind w:firstLine="567"/>
        <w:jc w:val="both"/>
        <w:rPr>
          <w:sz w:val="28"/>
          <w:szCs w:val="28"/>
        </w:rPr>
      </w:pPr>
      <w:r>
        <w:rPr>
          <w:sz w:val="28"/>
          <w:szCs w:val="28"/>
        </w:rPr>
        <w:t>1.3. Chỉ đạo các trường đầu tư mua sắm thiết bị dạy học lồng ghép GDQPAN tối thiểu theo Th</w:t>
      </w:r>
      <w:r w:rsidR="004A3323">
        <w:rPr>
          <w:sz w:val="28"/>
          <w:szCs w:val="28"/>
        </w:rPr>
        <w:t xml:space="preserve">ông tư </w:t>
      </w:r>
      <w:r>
        <w:rPr>
          <w:sz w:val="28"/>
          <w:szCs w:val="28"/>
        </w:rPr>
        <w:t xml:space="preserve"> 01/2018/TT-BGDĐT ngày 26/01/2018 của Bộ trưởng Bộ Giáo dục và Đào tạo ban hành Danh mục thiết bị dạy học tối thiểu môn học GDQPAN trong các trường tiểu học, trung học cơ sở, trung học phổ thông và trường phổ thông có nhiều cấp học;</w:t>
      </w:r>
    </w:p>
    <w:p w:rsidR="00FF3A11" w:rsidRPr="00FF3A11" w:rsidRDefault="008E2E23" w:rsidP="00FF3A11">
      <w:pPr>
        <w:spacing w:after="0"/>
        <w:ind w:firstLine="567"/>
        <w:jc w:val="both"/>
        <w:rPr>
          <w:sz w:val="28"/>
          <w:szCs w:val="28"/>
        </w:rPr>
      </w:pPr>
      <w:r>
        <w:rPr>
          <w:sz w:val="28"/>
          <w:szCs w:val="28"/>
        </w:rPr>
        <w:t xml:space="preserve">1.4. </w:t>
      </w:r>
      <w:r w:rsidR="00FF3A11" w:rsidRPr="00FF3A11">
        <w:rPr>
          <w:sz w:val="28"/>
          <w:szCs w:val="28"/>
        </w:rPr>
        <w:t>Các phòng GDĐT cử cán bộ theo dõi, chỉ đạo và tổng hợp kết quả triển khai thực hiện nội dung lồng ghép GDQPAN trong các trường tiểu học, trung học cơ sở, đồng thời báo cáo định kỳ về Sở GDĐT và hội đồng GDQPAN cấp huyện, thành phố, thị xã theo quy định.</w:t>
      </w:r>
    </w:p>
    <w:p w:rsidR="00FF3A11" w:rsidRPr="00FF3A11" w:rsidRDefault="00FF3A11" w:rsidP="00FF3A11">
      <w:pPr>
        <w:spacing w:after="0"/>
        <w:ind w:firstLine="567"/>
        <w:jc w:val="both"/>
        <w:rPr>
          <w:b/>
          <w:sz w:val="28"/>
          <w:szCs w:val="28"/>
        </w:rPr>
      </w:pPr>
      <w:r w:rsidRPr="00FF3A11">
        <w:rPr>
          <w:b/>
          <w:sz w:val="28"/>
          <w:szCs w:val="28"/>
        </w:rPr>
        <w:t>2. Đối với các trường THPT</w:t>
      </w:r>
    </w:p>
    <w:p w:rsidR="00FF3A11" w:rsidRPr="00FF3A11" w:rsidRDefault="00FF3A11" w:rsidP="00FF3A11">
      <w:pPr>
        <w:spacing w:after="0"/>
        <w:ind w:firstLine="567"/>
        <w:jc w:val="both"/>
        <w:rPr>
          <w:sz w:val="28"/>
          <w:szCs w:val="28"/>
        </w:rPr>
      </w:pPr>
      <w:r w:rsidRPr="00FF3A11">
        <w:rPr>
          <w:sz w:val="28"/>
          <w:szCs w:val="28"/>
        </w:rPr>
        <w:t>2.1. Thực hiệ</w:t>
      </w:r>
      <w:r w:rsidR="004A3323">
        <w:rPr>
          <w:sz w:val="28"/>
          <w:szCs w:val="28"/>
        </w:rPr>
        <w:t>n Thông tư</w:t>
      </w:r>
      <w:r w:rsidRPr="00FF3A11">
        <w:rPr>
          <w:sz w:val="28"/>
          <w:szCs w:val="28"/>
        </w:rPr>
        <w:t xml:space="preserve"> 02</w:t>
      </w:r>
      <w:r w:rsidR="004A3323">
        <w:rPr>
          <w:sz w:val="28"/>
          <w:szCs w:val="28"/>
        </w:rPr>
        <w:t xml:space="preserve"> </w:t>
      </w:r>
      <w:r w:rsidRPr="00FF3A11">
        <w:rPr>
          <w:sz w:val="28"/>
          <w:szCs w:val="28"/>
        </w:rPr>
        <w:t>thay thế Quyết định số 79/2007/QĐ-BGDĐT, Sở GDĐT đã có Công văn số 452/SGDĐT ngày 31/3/2017 về việc Triển khai nội dung, chương trình GDQPAN trong các trường THPT và triển khai tổ chức giảng dạy từ đầu năm học 2017-2018. Tuy nhiên việc triển khai học theo chương trình mới sẽ gặp rất nhiều khó khăn</w:t>
      </w:r>
      <w:r w:rsidR="00056C14">
        <w:rPr>
          <w:sz w:val="28"/>
          <w:szCs w:val="28"/>
        </w:rPr>
        <w:t xml:space="preserve"> do Bộ Giáo dục và Đào tạo chưa phát hành sách giáo khoa</w:t>
      </w:r>
      <w:r w:rsidR="004A3323">
        <w:rPr>
          <w:sz w:val="28"/>
          <w:szCs w:val="28"/>
        </w:rPr>
        <w:t>.</w:t>
      </w:r>
      <w:r w:rsidRPr="00FF3A11">
        <w:rPr>
          <w:sz w:val="28"/>
          <w:szCs w:val="28"/>
        </w:rPr>
        <w:t xml:space="preserve"> </w:t>
      </w:r>
      <w:r w:rsidR="004A3323">
        <w:rPr>
          <w:sz w:val="28"/>
          <w:szCs w:val="28"/>
        </w:rPr>
        <w:t>V</w:t>
      </w:r>
      <w:r w:rsidR="004A3323" w:rsidRPr="00FF3A11">
        <w:rPr>
          <w:sz w:val="28"/>
          <w:szCs w:val="28"/>
        </w:rPr>
        <w:t xml:space="preserve">ì </w:t>
      </w:r>
      <w:r w:rsidRPr="00FF3A11">
        <w:rPr>
          <w:sz w:val="28"/>
          <w:szCs w:val="28"/>
        </w:rPr>
        <w:t>vậy, Sở GDĐT thống nhấ</w:t>
      </w:r>
      <w:r w:rsidR="00056C14">
        <w:rPr>
          <w:sz w:val="28"/>
          <w:szCs w:val="28"/>
        </w:rPr>
        <w:t xml:space="preserve">t tất cả </w:t>
      </w:r>
      <w:r w:rsidRPr="00FF3A11">
        <w:rPr>
          <w:sz w:val="28"/>
          <w:szCs w:val="28"/>
        </w:rPr>
        <w:t>các trường THPT trong năm học 201</w:t>
      </w:r>
      <w:r w:rsidR="00056C14">
        <w:rPr>
          <w:sz w:val="28"/>
          <w:szCs w:val="28"/>
        </w:rPr>
        <w:t>8</w:t>
      </w:r>
      <w:r w:rsidRPr="00FF3A11">
        <w:rPr>
          <w:sz w:val="28"/>
          <w:szCs w:val="28"/>
        </w:rPr>
        <w:t>-201</w:t>
      </w:r>
      <w:r w:rsidR="00056C14">
        <w:rPr>
          <w:sz w:val="28"/>
          <w:szCs w:val="28"/>
        </w:rPr>
        <w:t>9</w:t>
      </w:r>
      <w:r w:rsidRPr="00FF3A11">
        <w:rPr>
          <w:sz w:val="28"/>
          <w:szCs w:val="28"/>
        </w:rPr>
        <w:t xml:space="preserve"> vẫn tiếp tục tổ chức dạy theo chương trình quy định tại Quyết định số 79/2007/QĐ-BGDĐT ngày 24 tháng 12 năm 2007 của Bộ trưởng Bộ GDĐT, về việc ban hành Chương trình GDQPAN cấp THPT</w:t>
      </w:r>
      <w:r w:rsidR="00056C14">
        <w:rPr>
          <w:sz w:val="28"/>
          <w:szCs w:val="28"/>
        </w:rPr>
        <w:t>;</w:t>
      </w:r>
      <w:r w:rsidRPr="00FF3A11">
        <w:rPr>
          <w:sz w:val="28"/>
          <w:szCs w:val="28"/>
        </w:rPr>
        <w:t xml:space="preserve"> </w:t>
      </w:r>
    </w:p>
    <w:p w:rsidR="00FF3A11" w:rsidRPr="00FF3A11" w:rsidRDefault="00FF3A11" w:rsidP="00FF3A11">
      <w:pPr>
        <w:spacing w:after="0"/>
        <w:ind w:firstLine="567"/>
        <w:jc w:val="both"/>
        <w:rPr>
          <w:sz w:val="28"/>
          <w:szCs w:val="28"/>
        </w:rPr>
      </w:pPr>
      <w:r w:rsidRPr="00FF3A11">
        <w:rPr>
          <w:sz w:val="28"/>
          <w:szCs w:val="28"/>
        </w:rPr>
        <w:t>2.2. Tổ chức dạy học và đánh giá kết quả học tập môn học GDQPAN nghiêm túc đúng quy chế. Riêng phần lí thuyết giảng dạy theo phân phối chương trình, nội dung thực hành tổ chức dạy tập trung dứt điểm trong thời gian thích hợp của từng học kỳ theo phương pháp ghép</w:t>
      </w:r>
      <w:r w:rsidR="004A3323">
        <w:rPr>
          <w:sz w:val="28"/>
          <w:szCs w:val="28"/>
        </w:rPr>
        <w:t xml:space="preserve"> </w:t>
      </w:r>
      <w:r w:rsidRPr="00FF3A11">
        <w:rPr>
          <w:sz w:val="28"/>
          <w:szCs w:val="28"/>
        </w:rPr>
        <w:t>tiế</w:t>
      </w:r>
      <w:r w:rsidR="004A3323">
        <w:rPr>
          <w:sz w:val="28"/>
          <w:szCs w:val="28"/>
        </w:rPr>
        <w:t xml:space="preserve">t nhưng </w:t>
      </w:r>
      <w:r w:rsidRPr="00FF3A11">
        <w:rPr>
          <w:sz w:val="28"/>
          <w:szCs w:val="28"/>
        </w:rPr>
        <w:t xml:space="preserve">không </w:t>
      </w:r>
      <w:r w:rsidR="004A3323">
        <w:rPr>
          <w:sz w:val="28"/>
          <w:szCs w:val="28"/>
        </w:rPr>
        <w:t xml:space="preserve">được </w:t>
      </w:r>
      <w:r w:rsidRPr="00FF3A11">
        <w:rPr>
          <w:sz w:val="28"/>
          <w:szCs w:val="28"/>
        </w:rPr>
        <w:t>ghép lớp sau khi dạy học xong phần lý thuyết.</w:t>
      </w:r>
      <w:r w:rsidR="00056C14">
        <w:rPr>
          <w:sz w:val="28"/>
          <w:szCs w:val="28"/>
        </w:rPr>
        <w:t xml:space="preserve"> Đối với khố</w:t>
      </w:r>
      <w:r w:rsidR="004A3323">
        <w:rPr>
          <w:sz w:val="28"/>
          <w:szCs w:val="28"/>
        </w:rPr>
        <w:t xml:space="preserve">i 12 </w:t>
      </w:r>
      <w:r w:rsidR="00056C14">
        <w:rPr>
          <w:sz w:val="28"/>
          <w:szCs w:val="28"/>
        </w:rPr>
        <w:t>các trường</w:t>
      </w:r>
      <w:r w:rsidR="004A3323">
        <w:rPr>
          <w:sz w:val="28"/>
          <w:szCs w:val="28"/>
        </w:rPr>
        <w:t xml:space="preserve"> có thể</w:t>
      </w:r>
      <w:r w:rsidR="00056C14">
        <w:rPr>
          <w:sz w:val="28"/>
          <w:szCs w:val="28"/>
        </w:rPr>
        <w:t xml:space="preserve"> </w:t>
      </w:r>
      <w:r w:rsidR="004A3323">
        <w:rPr>
          <w:sz w:val="28"/>
          <w:szCs w:val="28"/>
        </w:rPr>
        <w:t xml:space="preserve">hoàn thành chương trình </w:t>
      </w:r>
      <w:r w:rsidR="00056C14">
        <w:rPr>
          <w:sz w:val="28"/>
          <w:szCs w:val="28"/>
        </w:rPr>
        <w:t>trong học kì I;</w:t>
      </w:r>
    </w:p>
    <w:p w:rsidR="000915FD" w:rsidRDefault="00FF3A11" w:rsidP="000915FD">
      <w:pPr>
        <w:spacing w:after="0"/>
        <w:ind w:firstLine="567"/>
        <w:jc w:val="both"/>
        <w:rPr>
          <w:sz w:val="28"/>
          <w:szCs w:val="28"/>
        </w:rPr>
      </w:pPr>
      <w:r w:rsidRPr="00FF3A11">
        <w:rPr>
          <w:sz w:val="28"/>
          <w:szCs w:val="28"/>
        </w:rPr>
        <w:t>2.3. Theo kế hoạch năm học 201</w:t>
      </w:r>
      <w:r w:rsidR="00056C14">
        <w:rPr>
          <w:sz w:val="28"/>
          <w:szCs w:val="28"/>
        </w:rPr>
        <w:t>8</w:t>
      </w:r>
      <w:r w:rsidRPr="00FF3A11">
        <w:rPr>
          <w:sz w:val="28"/>
          <w:szCs w:val="28"/>
        </w:rPr>
        <w:t>-201</w:t>
      </w:r>
      <w:r w:rsidR="00056C14">
        <w:rPr>
          <w:sz w:val="28"/>
          <w:szCs w:val="28"/>
        </w:rPr>
        <w:t>9</w:t>
      </w:r>
      <w:r w:rsidRPr="00FF3A11">
        <w:rPr>
          <w:sz w:val="28"/>
          <w:szCs w:val="28"/>
        </w:rPr>
        <w:t>, Sở GDĐT</w:t>
      </w:r>
      <w:r w:rsidR="00056C14">
        <w:rPr>
          <w:sz w:val="28"/>
          <w:szCs w:val="28"/>
        </w:rPr>
        <w:t xml:space="preserve"> phối hợp với Hội đồng GDQPAN tỉnh</w:t>
      </w:r>
      <w:r w:rsidRPr="00FF3A11">
        <w:rPr>
          <w:sz w:val="28"/>
          <w:szCs w:val="28"/>
        </w:rPr>
        <w:t xml:space="preserve"> tổ chức </w:t>
      </w:r>
      <w:r w:rsidR="00056C14">
        <w:rPr>
          <w:sz w:val="28"/>
          <w:szCs w:val="28"/>
        </w:rPr>
        <w:t>hội thao GDQPAN học sinh THPT lần thứ V, dự kiến vào tháng  01/2019</w:t>
      </w:r>
      <w:r w:rsidRPr="00FF3A11">
        <w:rPr>
          <w:sz w:val="28"/>
          <w:szCs w:val="28"/>
        </w:rPr>
        <w:t>.</w:t>
      </w:r>
      <w:r w:rsidR="000915FD">
        <w:rPr>
          <w:sz w:val="28"/>
          <w:szCs w:val="28"/>
        </w:rPr>
        <w:t xml:space="preserve"> Đề nghị các trường chủ động tổ chức ôn luyện cho học sinh và tổ chức Hội thao ở cấp trường và lựa chọ đội tuyển dự hội thao cấp tỉnh đạt kết quả tốt.</w:t>
      </w:r>
    </w:p>
    <w:p w:rsidR="00FF3A11" w:rsidRPr="00FF3A11" w:rsidRDefault="00FF3A11" w:rsidP="00FF3A11">
      <w:pPr>
        <w:spacing w:after="0"/>
        <w:ind w:firstLine="567"/>
        <w:jc w:val="both"/>
        <w:rPr>
          <w:sz w:val="28"/>
          <w:szCs w:val="28"/>
        </w:rPr>
      </w:pPr>
      <w:r w:rsidRPr="00FF3A11">
        <w:rPr>
          <w:sz w:val="28"/>
          <w:szCs w:val="28"/>
        </w:rPr>
        <w:t xml:space="preserve"> </w:t>
      </w:r>
      <w:r w:rsidR="00366EFF">
        <w:rPr>
          <w:sz w:val="28"/>
          <w:szCs w:val="28"/>
        </w:rPr>
        <w:t xml:space="preserve">2.4. </w:t>
      </w:r>
      <w:r w:rsidRPr="00FF3A11">
        <w:rPr>
          <w:sz w:val="28"/>
          <w:szCs w:val="28"/>
        </w:rPr>
        <w:t>Lãnh đạo các trường tăng cường công tác quản lý, bảo quản  thiết bị GDQPAN; gắn trách nhiệm của giáo viên giảng dạy, nhân viên thiết bị và bảo vệ trong công tác bảo quản theo Công văn số 707/SGDĐT</w:t>
      </w:r>
      <w:r w:rsidRPr="00FF3A11">
        <w:rPr>
          <w:iCs/>
          <w:sz w:val="28"/>
          <w:szCs w:val="28"/>
        </w:rPr>
        <w:t xml:space="preserve"> ngày 31 tháng 5  năm 2016 của Sở GDĐT về việc</w:t>
      </w:r>
      <w:r w:rsidRPr="00FF3A11">
        <w:rPr>
          <w:b/>
          <w:bCs/>
          <w:sz w:val="28"/>
          <w:szCs w:val="28"/>
        </w:rPr>
        <w:t xml:space="preserve"> </w:t>
      </w:r>
      <w:r w:rsidRPr="00FF3A11">
        <w:rPr>
          <w:iCs/>
          <w:sz w:val="28"/>
          <w:szCs w:val="28"/>
        </w:rPr>
        <w:t>tăng cường công tác quản lý, sử dụng, bảo quản thiết bị và đồ dùng dạy học.</w:t>
      </w:r>
    </w:p>
    <w:p w:rsidR="00FF3A11" w:rsidRPr="00FF3A11" w:rsidRDefault="00FF3A11" w:rsidP="00FF3A11">
      <w:pPr>
        <w:spacing w:after="0"/>
        <w:ind w:firstLine="567"/>
        <w:jc w:val="both"/>
        <w:rPr>
          <w:sz w:val="28"/>
          <w:szCs w:val="28"/>
        </w:rPr>
      </w:pPr>
      <w:r w:rsidRPr="00FF3A11">
        <w:rPr>
          <w:sz w:val="28"/>
          <w:szCs w:val="28"/>
        </w:rPr>
        <w:lastRenderedPageBreak/>
        <w:t>2.</w:t>
      </w:r>
      <w:r w:rsidR="00366EFF">
        <w:rPr>
          <w:sz w:val="28"/>
          <w:szCs w:val="28"/>
        </w:rPr>
        <w:t>5</w:t>
      </w:r>
      <w:r w:rsidRPr="00FF3A11">
        <w:rPr>
          <w:sz w:val="28"/>
          <w:szCs w:val="28"/>
        </w:rPr>
        <w:t>. Tất cả các trường THPT phải bố trí giáo viên đủ chuẩn theo quy định dạy chuyên trách môn GDQPAN, không bố trí dạy kiêm nhiệm (trừ</w:t>
      </w:r>
      <w:r w:rsidR="00064038">
        <w:rPr>
          <w:sz w:val="28"/>
          <w:szCs w:val="28"/>
        </w:rPr>
        <w:t xml:space="preserve"> những</w:t>
      </w:r>
      <w:r w:rsidRPr="00FF3A11">
        <w:rPr>
          <w:sz w:val="28"/>
          <w:szCs w:val="28"/>
        </w:rPr>
        <w:t xml:space="preserve"> giáo viên lâu năm và đã qua quân đội). Trường nào không tổ chức hoặc bố trí giáo viên giảng dạy không đúng quy định nhà trường phải chịu trách nhiệm trước lãnh đạo Sở GDĐT và Hội đồng GDQPAN các cấp. Trường hợp thiếu giáo viên GDQPAN thì đề xuất để Sở GDĐT có phương án tuyển dụng bổ sung trong năm học. </w:t>
      </w:r>
    </w:p>
    <w:p w:rsidR="00FF3A11" w:rsidRPr="00FF3A11" w:rsidRDefault="0062723A" w:rsidP="00FF3A11">
      <w:pPr>
        <w:spacing w:after="0"/>
        <w:ind w:firstLine="567"/>
        <w:jc w:val="both"/>
        <w:rPr>
          <w:sz w:val="28"/>
          <w:szCs w:val="28"/>
        </w:rPr>
      </w:pPr>
      <w:r>
        <w:rPr>
          <w:sz w:val="28"/>
          <w:szCs w:val="28"/>
        </w:rPr>
        <w:t>2.6</w:t>
      </w:r>
      <w:r w:rsidR="00FF3A11" w:rsidRPr="00FF3A11">
        <w:rPr>
          <w:sz w:val="28"/>
          <w:szCs w:val="28"/>
        </w:rPr>
        <w:t>. Bảo đảm đúng, đủ chế độ cho giáo viên GDQPAN theo quy định tại Thông tư số 15/2015/TTLT-BGDĐT-BLĐTBXH-BQP-BCA-BNV-BTC ngày 16 tháng 7 năm 2015 của liên bộ Bộ</w:t>
      </w:r>
      <w:r w:rsidR="00FF3A11" w:rsidRPr="00FF3A11">
        <w:rPr>
          <w:iCs/>
          <w:sz w:val="28"/>
          <w:szCs w:val="28"/>
        </w:rPr>
        <w:t xml:space="preserve"> Giáo dục và Đào tạo, Bộ Lao động - Thương binh và Xã hội, Bộ Quốc phòng, Bộ Công an, Bộ Nội vụ, Bộ Tài chính ban hành Thông tư liên tịch quy định chế độ, chính sách đối với cán bộ quản lý, giáo viên, giảng viên giáo dục quốc phòng và an ninh và hướng dẫn s</w:t>
      </w:r>
      <w:r w:rsidR="00FF3A11" w:rsidRPr="00FF3A11">
        <w:rPr>
          <w:sz w:val="28"/>
          <w:szCs w:val="28"/>
        </w:rPr>
        <w:t>ố 1024/ SGDĐT</w:t>
      </w:r>
      <w:r w:rsidR="00FF3A11" w:rsidRPr="00FF3A11">
        <w:rPr>
          <w:i/>
          <w:sz w:val="28"/>
          <w:szCs w:val="28"/>
        </w:rPr>
        <w:t xml:space="preserve"> </w:t>
      </w:r>
      <w:r w:rsidR="00FF3A11" w:rsidRPr="00FF3A11">
        <w:rPr>
          <w:sz w:val="28"/>
          <w:szCs w:val="28"/>
        </w:rPr>
        <w:t xml:space="preserve">ngày 08 tháng 9 năm 2015 về việc thực hiện nhiệm vụ GDQPAN năm học 2015-2016 của Sở GDĐT. </w:t>
      </w:r>
    </w:p>
    <w:p w:rsidR="00FF3A11" w:rsidRPr="00FF3A11" w:rsidRDefault="00FF3A11" w:rsidP="00FF3A11">
      <w:pPr>
        <w:spacing w:after="0"/>
        <w:ind w:firstLine="567"/>
        <w:jc w:val="both"/>
        <w:rPr>
          <w:b/>
          <w:sz w:val="28"/>
          <w:szCs w:val="28"/>
        </w:rPr>
      </w:pPr>
      <w:r w:rsidRPr="00FF3A11">
        <w:rPr>
          <w:b/>
          <w:sz w:val="28"/>
          <w:szCs w:val="28"/>
        </w:rPr>
        <w:t xml:space="preserve">III. Chế độ </w:t>
      </w:r>
      <w:r w:rsidR="00410757">
        <w:rPr>
          <w:b/>
          <w:sz w:val="28"/>
          <w:szCs w:val="28"/>
        </w:rPr>
        <w:t xml:space="preserve">kiểm tra, </w:t>
      </w:r>
      <w:r w:rsidRPr="00FF3A11">
        <w:rPr>
          <w:b/>
          <w:sz w:val="28"/>
          <w:szCs w:val="28"/>
        </w:rPr>
        <w:t>báo cáo</w:t>
      </w:r>
    </w:p>
    <w:p w:rsidR="00410757" w:rsidRDefault="00410757" w:rsidP="00FF3A11">
      <w:pPr>
        <w:spacing w:after="0"/>
        <w:ind w:firstLine="567"/>
        <w:jc w:val="both"/>
        <w:rPr>
          <w:sz w:val="28"/>
          <w:szCs w:val="28"/>
        </w:rPr>
      </w:pPr>
      <w:r>
        <w:rPr>
          <w:sz w:val="28"/>
          <w:szCs w:val="28"/>
        </w:rPr>
        <w:t>1. Công tác kiểm tra</w:t>
      </w:r>
    </w:p>
    <w:p w:rsidR="00410757" w:rsidRDefault="00FD4FEB" w:rsidP="00FF3A11">
      <w:pPr>
        <w:spacing w:after="0"/>
        <w:ind w:firstLine="567"/>
        <w:jc w:val="both"/>
        <w:rPr>
          <w:sz w:val="28"/>
          <w:szCs w:val="28"/>
        </w:rPr>
      </w:pPr>
      <w:r>
        <w:rPr>
          <w:sz w:val="28"/>
          <w:szCs w:val="28"/>
        </w:rPr>
        <w:t>1.1</w:t>
      </w:r>
      <w:r w:rsidR="00410757">
        <w:rPr>
          <w:sz w:val="28"/>
          <w:szCs w:val="28"/>
        </w:rPr>
        <w:t xml:space="preserve"> Các phòng GDĐT tăng cường công tác kiểm tra và rút kinh nghiệm kết quả dạy học lồng ghép GDQPAN theo phần II mục 1.2 tại </w:t>
      </w:r>
      <w:r w:rsidR="00236897">
        <w:rPr>
          <w:sz w:val="28"/>
          <w:szCs w:val="28"/>
        </w:rPr>
        <w:t xml:space="preserve">Hướng </w:t>
      </w:r>
      <w:r w:rsidR="00410757">
        <w:rPr>
          <w:sz w:val="28"/>
          <w:szCs w:val="28"/>
        </w:rPr>
        <w:t>dẫn này;</w:t>
      </w:r>
    </w:p>
    <w:p w:rsidR="00410757" w:rsidRDefault="00FD4FEB" w:rsidP="00FF3A11">
      <w:pPr>
        <w:spacing w:after="0"/>
        <w:ind w:firstLine="567"/>
        <w:jc w:val="both"/>
        <w:rPr>
          <w:sz w:val="28"/>
          <w:szCs w:val="28"/>
        </w:rPr>
      </w:pPr>
      <w:r>
        <w:rPr>
          <w:sz w:val="28"/>
          <w:szCs w:val="28"/>
        </w:rPr>
        <w:t>1.2.</w:t>
      </w:r>
      <w:r w:rsidR="00410757">
        <w:rPr>
          <w:sz w:val="28"/>
          <w:szCs w:val="28"/>
        </w:rPr>
        <w:t xml:space="preserve"> Các trường THPT kiểm tra, rà soát </w:t>
      </w:r>
      <w:r w:rsidR="00EB78F1">
        <w:rPr>
          <w:sz w:val="28"/>
          <w:szCs w:val="28"/>
        </w:rPr>
        <w:t>số lượng, chất lượng các loại cơ sở vật chất, thiết bị dạy học để bổ sung đầy đủ theo quy định;</w:t>
      </w:r>
    </w:p>
    <w:p w:rsidR="00EB78F1" w:rsidRDefault="00FD4FEB" w:rsidP="00FF3A11">
      <w:pPr>
        <w:spacing w:after="0"/>
        <w:ind w:firstLine="567"/>
        <w:jc w:val="both"/>
        <w:rPr>
          <w:sz w:val="28"/>
          <w:szCs w:val="28"/>
        </w:rPr>
      </w:pPr>
      <w:r>
        <w:rPr>
          <w:sz w:val="28"/>
          <w:szCs w:val="28"/>
        </w:rPr>
        <w:t>1.3</w:t>
      </w:r>
      <w:r w:rsidR="00EB78F1">
        <w:rPr>
          <w:sz w:val="28"/>
          <w:szCs w:val="28"/>
        </w:rPr>
        <w:t xml:space="preserve"> Sở GDĐT sẽ tiến hành tổ chức kiểm tra việc thực hiện quy chế môn học GDQPAN theo kế hoạch, trong đó tập trung kiểm tra</w:t>
      </w:r>
      <w:r>
        <w:rPr>
          <w:sz w:val="28"/>
          <w:szCs w:val="28"/>
        </w:rPr>
        <w:t xml:space="preserve"> dạy học lồng ghép GDQPAN các phòng GDĐT để rút kinh nghiệm chỉ đạo dạy học lồng ghép GDQPAN những năm sau đạt kết quả tốt hơn.</w:t>
      </w:r>
    </w:p>
    <w:p w:rsidR="00FD4FEB" w:rsidRDefault="00FD4FEB" w:rsidP="00FF3A11">
      <w:pPr>
        <w:spacing w:after="0"/>
        <w:ind w:firstLine="567"/>
        <w:jc w:val="both"/>
        <w:rPr>
          <w:sz w:val="28"/>
          <w:szCs w:val="28"/>
        </w:rPr>
      </w:pPr>
      <w:r>
        <w:rPr>
          <w:sz w:val="28"/>
          <w:szCs w:val="28"/>
        </w:rPr>
        <w:t>2. Chế độ báo cáo</w:t>
      </w:r>
    </w:p>
    <w:p w:rsidR="00FF3A11" w:rsidRPr="00FF3A11" w:rsidRDefault="00FF3A11" w:rsidP="00FF3A11">
      <w:pPr>
        <w:spacing w:after="0"/>
        <w:ind w:firstLine="567"/>
        <w:jc w:val="both"/>
        <w:rPr>
          <w:sz w:val="28"/>
          <w:szCs w:val="28"/>
        </w:rPr>
      </w:pPr>
      <w:r w:rsidRPr="00FF3A11">
        <w:rPr>
          <w:sz w:val="28"/>
          <w:szCs w:val="28"/>
        </w:rPr>
        <w:t>Để cập nhật số liệu chính xác báo cáo về Bộ GDĐT và Hội đồng GDQPAN tỉnh, năm học 201</w:t>
      </w:r>
      <w:r w:rsidR="00410757">
        <w:rPr>
          <w:sz w:val="28"/>
          <w:szCs w:val="28"/>
        </w:rPr>
        <w:t>8</w:t>
      </w:r>
      <w:r w:rsidRPr="00FF3A11">
        <w:rPr>
          <w:sz w:val="28"/>
          <w:szCs w:val="28"/>
        </w:rPr>
        <w:t>-201</w:t>
      </w:r>
      <w:r w:rsidR="00410757">
        <w:rPr>
          <w:sz w:val="28"/>
          <w:szCs w:val="28"/>
        </w:rPr>
        <w:t>9</w:t>
      </w:r>
      <w:r w:rsidRPr="00FF3A11">
        <w:rPr>
          <w:sz w:val="28"/>
          <w:szCs w:val="28"/>
        </w:rPr>
        <w:t xml:space="preserve"> yêu cầu các tr</w:t>
      </w:r>
      <w:r w:rsidRPr="00FF3A11">
        <w:rPr>
          <w:rFonts w:hint="eastAsia"/>
          <w:sz w:val="28"/>
          <w:szCs w:val="28"/>
        </w:rPr>
        <w:t>ư</w:t>
      </w:r>
      <w:r w:rsidRPr="00FF3A11">
        <w:rPr>
          <w:sz w:val="28"/>
          <w:szCs w:val="28"/>
        </w:rPr>
        <w:t>ờng báo cáo về Sở GDĐT qua Bộ phận Giáo dục quốc phòng và an ninh các nội dung sau:</w:t>
      </w:r>
    </w:p>
    <w:p w:rsidR="00FF3A11" w:rsidRPr="00FF3A11" w:rsidRDefault="00FD4FEB" w:rsidP="00FF3A11">
      <w:pPr>
        <w:spacing w:after="0"/>
        <w:ind w:firstLine="567"/>
        <w:jc w:val="both"/>
        <w:rPr>
          <w:sz w:val="28"/>
          <w:szCs w:val="28"/>
        </w:rPr>
      </w:pPr>
      <w:r>
        <w:rPr>
          <w:sz w:val="28"/>
          <w:szCs w:val="28"/>
        </w:rPr>
        <w:t>2.</w:t>
      </w:r>
      <w:r w:rsidR="00FF3A11" w:rsidRPr="00FF3A11">
        <w:rPr>
          <w:sz w:val="28"/>
          <w:szCs w:val="28"/>
        </w:rPr>
        <w:t>1. Báo cáo đầu năm học</w:t>
      </w:r>
      <w:r w:rsidR="007242E4">
        <w:rPr>
          <w:sz w:val="28"/>
          <w:szCs w:val="28"/>
        </w:rPr>
        <w:t xml:space="preserve"> </w:t>
      </w:r>
      <w:r w:rsidR="007242E4" w:rsidRPr="00236897">
        <w:rPr>
          <w:sz w:val="28"/>
          <w:szCs w:val="28"/>
        </w:rPr>
        <w:t>(Như mẫu báo cáo các năm trước đây)</w:t>
      </w:r>
    </w:p>
    <w:p w:rsidR="00FF3A11" w:rsidRPr="00FF3A11" w:rsidRDefault="00FF3A11" w:rsidP="00FF3A11">
      <w:pPr>
        <w:spacing w:after="0"/>
        <w:ind w:firstLine="567"/>
        <w:jc w:val="both"/>
        <w:rPr>
          <w:sz w:val="28"/>
          <w:szCs w:val="28"/>
        </w:rPr>
      </w:pPr>
      <w:r w:rsidRPr="00FF3A11">
        <w:rPr>
          <w:sz w:val="28"/>
          <w:szCs w:val="28"/>
        </w:rPr>
        <w:t>- Số l</w:t>
      </w:r>
      <w:r w:rsidRPr="00FF3A11">
        <w:rPr>
          <w:rFonts w:hint="eastAsia"/>
          <w:sz w:val="28"/>
          <w:szCs w:val="28"/>
        </w:rPr>
        <w:t>ư</w:t>
      </w:r>
      <w:r w:rsidRPr="00FF3A11">
        <w:rPr>
          <w:sz w:val="28"/>
          <w:szCs w:val="28"/>
        </w:rPr>
        <w:t>ợng, chất l</w:t>
      </w:r>
      <w:r w:rsidRPr="00FF3A11">
        <w:rPr>
          <w:rFonts w:hint="eastAsia"/>
          <w:sz w:val="28"/>
          <w:szCs w:val="28"/>
        </w:rPr>
        <w:t>ư</w:t>
      </w:r>
      <w:r w:rsidRPr="00FF3A11">
        <w:rPr>
          <w:sz w:val="28"/>
          <w:szCs w:val="28"/>
        </w:rPr>
        <w:t>ợ</w:t>
      </w:r>
      <w:r w:rsidR="00937207">
        <w:rPr>
          <w:sz w:val="28"/>
          <w:szCs w:val="28"/>
        </w:rPr>
        <w:t>ng giáo viên GDQP-AN (</w:t>
      </w:r>
      <w:r w:rsidRPr="00FF3A11">
        <w:rPr>
          <w:sz w:val="28"/>
          <w:szCs w:val="28"/>
        </w:rPr>
        <w:t>mẫu số 1);</w:t>
      </w:r>
    </w:p>
    <w:p w:rsidR="00FF3A11" w:rsidRPr="00FF3A11" w:rsidRDefault="00FF3A11" w:rsidP="00FF3A11">
      <w:pPr>
        <w:spacing w:after="0"/>
        <w:ind w:firstLine="567"/>
        <w:jc w:val="both"/>
        <w:rPr>
          <w:sz w:val="28"/>
          <w:szCs w:val="28"/>
        </w:rPr>
      </w:pPr>
      <w:r w:rsidRPr="00FF3A11">
        <w:rPr>
          <w:sz w:val="28"/>
          <w:szCs w:val="28"/>
        </w:rPr>
        <w:t>- Số l</w:t>
      </w:r>
      <w:r w:rsidRPr="00FF3A11">
        <w:rPr>
          <w:rFonts w:hint="eastAsia"/>
          <w:sz w:val="28"/>
          <w:szCs w:val="28"/>
        </w:rPr>
        <w:t>ư</w:t>
      </w:r>
      <w:r w:rsidRPr="00FF3A11">
        <w:rPr>
          <w:sz w:val="28"/>
          <w:szCs w:val="28"/>
        </w:rPr>
        <w:t>ợng học sinh học môn học GDQP-AN (mẫu số 2);</w:t>
      </w:r>
    </w:p>
    <w:p w:rsidR="00FF3A11" w:rsidRPr="00FF3A11" w:rsidRDefault="00FF3A11" w:rsidP="00FF3A11">
      <w:pPr>
        <w:spacing w:after="0"/>
        <w:ind w:firstLine="567"/>
        <w:jc w:val="both"/>
        <w:rPr>
          <w:sz w:val="28"/>
          <w:szCs w:val="28"/>
        </w:rPr>
      </w:pPr>
      <w:r w:rsidRPr="00FF3A11">
        <w:rPr>
          <w:sz w:val="28"/>
          <w:szCs w:val="28"/>
        </w:rPr>
        <w:t>- Số l</w:t>
      </w:r>
      <w:r w:rsidRPr="00FF3A11">
        <w:rPr>
          <w:rFonts w:hint="eastAsia"/>
          <w:sz w:val="28"/>
          <w:szCs w:val="28"/>
        </w:rPr>
        <w:t>ư</w:t>
      </w:r>
      <w:r w:rsidRPr="00FF3A11">
        <w:rPr>
          <w:sz w:val="28"/>
          <w:szCs w:val="28"/>
        </w:rPr>
        <w:t>ợng, chất l</w:t>
      </w:r>
      <w:r w:rsidRPr="00FF3A11">
        <w:rPr>
          <w:rFonts w:hint="eastAsia"/>
          <w:sz w:val="28"/>
          <w:szCs w:val="28"/>
        </w:rPr>
        <w:t>ư</w:t>
      </w:r>
      <w:r w:rsidRPr="00FF3A11">
        <w:rPr>
          <w:sz w:val="28"/>
          <w:szCs w:val="28"/>
        </w:rPr>
        <w:t>ợng thiết bị dạy họ</w:t>
      </w:r>
      <w:r w:rsidR="00937207">
        <w:rPr>
          <w:sz w:val="28"/>
          <w:szCs w:val="28"/>
        </w:rPr>
        <w:t>c (</w:t>
      </w:r>
      <w:r w:rsidRPr="00FF3A11">
        <w:rPr>
          <w:sz w:val="28"/>
          <w:szCs w:val="28"/>
        </w:rPr>
        <w:t>mẫu 3)</w:t>
      </w:r>
    </w:p>
    <w:p w:rsidR="00FF3A11" w:rsidRPr="00FF3A11" w:rsidRDefault="00FD4FEB" w:rsidP="00FF3A11">
      <w:pPr>
        <w:spacing w:after="0"/>
        <w:ind w:firstLine="567"/>
        <w:jc w:val="both"/>
        <w:rPr>
          <w:sz w:val="28"/>
          <w:szCs w:val="28"/>
        </w:rPr>
      </w:pPr>
      <w:r>
        <w:rPr>
          <w:sz w:val="28"/>
          <w:szCs w:val="28"/>
        </w:rPr>
        <w:t>2.</w:t>
      </w:r>
      <w:r w:rsidR="00FF3A11" w:rsidRPr="00FF3A11">
        <w:rPr>
          <w:sz w:val="28"/>
          <w:szCs w:val="28"/>
        </w:rPr>
        <w:t>2. Báo cáo sơ kết học kỳ I và báo cáo cuố</w:t>
      </w:r>
      <w:r w:rsidR="00236897">
        <w:rPr>
          <w:sz w:val="28"/>
          <w:szCs w:val="28"/>
        </w:rPr>
        <w:t>i năm (</w:t>
      </w:r>
      <w:r w:rsidR="00FF3A11" w:rsidRPr="00FF3A11">
        <w:rPr>
          <w:sz w:val="28"/>
          <w:szCs w:val="28"/>
        </w:rPr>
        <w:t>mẫu 4)</w:t>
      </w:r>
    </w:p>
    <w:p w:rsidR="00FF3A11" w:rsidRPr="00FF3A11" w:rsidRDefault="00FD4FEB" w:rsidP="00FF3A11">
      <w:pPr>
        <w:spacing w:after="0"/>
        <w:ind w:firstLine="567"/>
        <w:jc w:val="both"/>
        <w:rPr>
          <w:sz w:val="28"/>
          <w:szCs w:val="28"/>
        </w:rPr>
      </w:pPr>
      <w:r>
        <w:rPr>
          <w:sz w:val="28"/>
          <w:szCs w:val="28"/>
        </w:rPr>
        <w:t>2.</w:t>
      </w:r>
      <w:r w:rsidR="00FF3A11" w:rsidRPr="00FF3A11">
        <w:rPr>
          <w:sz w:val="28"/>
          <w:szCs w:val="28"/>
        </w:rPr>
        <w:t xml:space="preserve">3. Thời điểm báo cáo </w:t>
      </w:r>
    </w:p>
    <w:p w:rsidR="00FF3A11" w:rsidRPr="00FF3A11" w:rsidRDefault="00FF3A11" w:rsidP="00FF3A11">
      <w:pPr>
        <w:spacing w:after="0"/>
        <w:ind w:firstLine="567"/>
        <w:jc w:val="both"/>
        <w:rPr>
          <w:sz w:val="28"/>
          <w:szCs w:val="28"/>
        </w:rPr>
      </w:pPr>
      <w:r w:rsidRPr="00FF3A11">
        <w:rPr>
          <w:sz w:val="28"/>
          <w:szCs w:val="28"/>
        </w:rPr>
        <w:t>- Đầu năm học: Trước ngày 25 tháng 9 năm 201</w:t>
      </w:r>
      <w:r w:rsidR="00FD4FEB">
        <w:rPr>
          <w:sz w:val="28"/>
          <w:szCs w:val="28"/>
        </w:rPr>
        <w:t>8</w:t>
      </w:r>
      <w:r w:rsidRPr="00FF3A11">
        <w:rPr>
          <w:sz w:val="28"/>
          <w:szCs w:val="28"/>
        </w:rPr>
        <w:t>;</w:t>
      </w:r>
    </w:p>
    <w:p w:rsidR="00FF3A11" w:rsidRPr="00FF3A11" w:rsidRDefault="00FF3A11" w:rsidP="00FF3A11">
      <w:pPr>
        <w:spacing w:after="0"/>
        <w:ind w:firstLine="567"/>
        <w:jc w:val="both"/>
        <w:rPr>
          <w:sz w:val="28"/>
          <w:szCs w:val="28"/>
        </w:rPr>
      </w:pPr>
      <w:r w:rsidRPr="00FF3A11">
        <w:rPr>
          <w:sz w:val="28"/>
          <w:szCs w:val="28"/>
        </w:rPr>
        <w:t>- Kết thúc học kỳ I: Trước ngày 10 tháng 01 năm 201</w:t>
      </w:r>
      <w:r w:rsidR="00FD4FEB">
        <w:rPr>
          <w:sz w:val="28"/>
          <w:szCs w:val="28"/>
        </w:rPr>
        <w:t>9</w:t>
      </w:r>
      <w:r w:rsidRPr="00FF3A11">
        <w:rPr>
          <w:sz w:val="28"/>
          <w:szCs w:val="28"/>
        </w:rPr>
        <w:t>;</w:t>
      </w:r>
    </w:p>
    <w:p w:rsidR="00FF3A11" w:rsidRPr="00FF3A11" w:rsidRDefault="00FF3A11" w:rsidP="00FF3A11">
      <w:pPr>
        <w:spacing w:after="0"/>
        <w:ind w:firstLine="567"/>
        <w:jc w:val="both"/>
        <w:rPr>
          <w:sz w:val="28"/>
          <w:szCs w:val="28"/>
        </w:rPr>
      </w:pPr>
      <w:r w:rsidRPr="00FF3A11">
        <w:rPr>
          <w:sz w:val="28"/>
          <w:szCs w:val="28"/>
        </w:rPr>
        <w:t>- Kết thúc năm học: Trước ngày 25 tháng 5 năm 201</w:t>
      </w:r>
      <w:r w:rsidR="00FD4FEB">
        <w:rPr>
          <w:sz w:val="28"/>
          <w:szCs w:val="28"/>
        </w:rPr>
        <w:t>9</w:t>
      </w:r>
      <w:r w:rsidRPr="00FF3A11">
        <w:rPr>
          <w:sz w:val="28"/>
          <w:szCs w:val="28"/>
        </w:rPr>
        <w:t>;</w:t>
      </w:r>
    </w:p>
    <w:p w:rsidR="00FF3A11" w:rsidRPr="00FF3A11" w:rsidRDefault="00FF3A11" w:rsidP="00FF3A11">
      <w:pPr>
        <w:spacing w:after="0"/>
        <w:ind w:firstLine="567"/>
        <w:jc w:val="both"/>
        <w:rPr>
          <w:sz w:val="28"/>
          <w:szCs w:val="28"/>
        </w:rPr>
      </w:pPr>
      <w:r w:rsidRPr="00FF3A11">
        <w:rPr>
          <w:sz w:val="28"/>
          <w:szCs w:val="28"/>
        </w:rPr>
        <w:lastRenderedPageBreak/>
        <w:t>Báo cáo của các đơn vị qua Email nội bộ của Phòng Giáo dục trung học, Sở GDĐT và cá nhân ông Nguyễn Văn Phượng.  Ngoài báo cáo định kỳ, các trường còn phải thực hiện báo cáo đột xuất khi có yêu cầu của Sở GDĐT.</w:t>
      </w:r>
    </w:p>
    <w:p w:rsidR="00FF3A11" w:rsidRPr="00FF3A11" w:rsidRDefault="00FF3A11" w:rsidP="00FF3A11">
      <w:pPr>
        <w:spacing w:after="0"/>
        <w:ind w:firstLine="567"/>
        <w:jc w:val="both"/>
        <w:rPr>
          <w:sz w:val="28"/>
          <w:szCs w:val="28"/>
        </w:rPr>
      </w:pPr>
      <w:r w:rsidRPr="00FF3A11">
        <w:rPr>
          <w:sz w:val="28"/>
          <w:szCs w:val="28"/>
        </w:rPr>
        <w:tab/>
        <w:t>Nhận được công văn này, yêu cầu các phòng GDĐT, các trường THPT xây dựng kế hoạch và nghiêm túc triển khai thực hiện nhiệm vụ GDQPAN năm học 201</w:t>
      </w:r>
      <w:r w:rsidR="00FD4FEB">
        <w:rPr>
          <w:sz w:val="28"/>
          <w:szCs w:val="28"/>
        </w:rPr>
        <w:t>8</w:t>
      </w:r>
      <w:r w:rsidRPr="00FF3A11">
        <w:rPr>
          <w:sz w:val="28"/>
          <w:szCs w:val="28"/>
        </w:rPr>
        <w:t>-201</w:t>
      </w:r>
      <w:r w:rsidR="00FD4FEB">
        <w:rPr>
          <w:sz w:val="28"/>
          <w:szCs w:val="28"/>
        </w:rPr>
        <w:t>9</w:t>
      </w:r>
      <w:r w:rsidRPr="00FF3A11">
        <w:rPr>
          <w:sz w:val="28"/>
          <w:szCs w:val="28"/>
        </w:rPr>
        <w:t>./.</w:t>
      </w:r>
    </w:p>
    <w:p w:rsidR="00FF3A11" w:rsidRPr="00FF3A11" w:rsidRDefault="00FF3A11" w:rsidP="00FF3A11">
      <w:pPr>
        <w:spacing w:after="0"/>
        <w:rPr>
          <w:sz w:val="28"/>
          <w:szCs w:val="28"/>
        </w:rPr>
      </w:pPr>
    </w:p>
    <w:tbl>
      <w:tblPr>
        <w:tblW w:w="0" w:type="auto"/>
        <w:tblInd w:w="-176" w:type="dxa"/>
        <w:tblLook w:val="01E0" w:firstRow="1" w:lastRow="1" w:firstColumn="1" w:lastColumn="1" w:noHBand="0" w:noVBand="0"/>
      </w:tblPr>
      <w:tblGrid>
        <w:gridCol w:w="5108"/>
        <w:gridCol w:w="4932"/>
      </w:tblGrid>
      <w:tr w:rsidR="00FF3A11" w:rsidRPr="00FF3A11" w:rsidTr="00FF3A11">
        <w:tc>
          <w:tcPr>
            <w:tcW w:w="5108" w:type="dxa"/>
            <w:shd w:val="clear" w:color="auto" w:fill="auto"/>
          </w:tcPr>
          <w:p w:rsidR="00FF3A11" w:rsidRPr="00FF3A11" w:rsidRDefault="00FF3A11" w:rsidP="00FF3A11">
            <w:pPr>
              <w:spacing w:after="0"/>
              <w:rPr>
                <w:b/>
                <w:i/>
                <w:sz w:val="28"/>
                <w:szCs w:val="28"/>
              </w:rPr>
            </w:pPr>
            <w:r w:rsidRPr="00FF3A11">
              <w:rPr>
                <w:b/>
                <w:i/>
                <w:sz w:val="28"/>
                <w:szCs w:val="28"/>
              </w:rPr>
              <w:t>N</w:t>
            </w:r>
            <w:r w:rsidRPr="00FF3A11">
              <w:rPr>
                <w:rFonts w:hint="eastAsia"/>
                <w:b/>
                <w:i/>
                <w:sz w:val="28"/>
                <w:szCs w:val="28"/>
              </w:rPr>
              <w:t>ơ</w:t>
            </w:r>
            <w:r w:rsidRPr="00FF3A11">
              <w:rPr>
                <w:b/>
                <w:i/>
                <w:sz w:val="28"/>
                <w:szCs w:val="28"/>
              </w:rPr>
              <w:t>i nhận:</w:t>
            </w:r>
          </w:p>
          <w:p w:rsidR="00FF3A11" w:rsidRPr="00FF3A11" w:rsidRDefault="00FF3A11" w:rsidP="00FF3A11">
            <w:pPr>
              <w:spacing w:after="0"/>
              <w:rPr>
                <w:sz w:val="22"/>
              </w:rPr>
            </w:pPr>
            <w:r w:rsidRPr="00FF3A11">
              <w:rPr>
                <w:sz w:val="22"/>
              </w:rPr>
              <w:t>- Nh</w:t>
            </w:r>
            <w:r w:rsidRPr="00FF3A11">
              <w:rPr>
                <w:rFonts w:hint="eastAsia"/>
                <w:sz w:val="22"/>
              </w:rPr>
              <w:t>ư</w:t>
            </w:r>
            <w:r w:rsidRPr="00FF3A11">
              <w:rPr>
                <w:sz w:val="22"/>
              </w:rPr>
              <w:t xml:space="preserve"> trên;</w:t>
            </w:r>
          </w:p>
          <w:p w:rsidR="00FF3A11" w:rsidRPr="00FF3A11" w:rsidRDefault="00FF3A11" w:rsidP="00FF3A11">
            <w:pPr>
              <w:spacing w:after="0"/>
              <w:rPr>
                <w:sz w:val="28"/>
                <w:szCs w:val="28"/>
              </w:rPr>
            </w:pPr>
            <w:r w:rsidRPr="00FF3A11">
              <w:rPr>
                <w:sz w:val="22"/>
              </w:rPr>
              <w:t>- L</w:t>
            </w:r>
            <w:r w:rsidRPr="00FF3A11">
              <w:rPr>
                <w:rFonts w:hint="eastAsia"/>
                <w:sz w:val="22"/>
              </w:rPr>
              <w:t>ư</w:t>
            </w:r>
            <w:r w:rsidRPr="00FF3A11">
              <w:rPr>
                <w:sz w:val="22"/>
              </w:rPr>
              <w:t>u: VT; GDTrH.</w:t>
            </w:r>
          </w:p>
        </w:tc>
        <w:tc>
          <w:tcPr>
            <w:tcW w:w="4932" w:type="dxa"/>
            <w:shd w:val="clear" w:color="auto" w:fill="auto"/>
          </w:tcPr>
          <w:p w:rsidR="00FF3A11" w:rsidRDefault="0041682B" w:rsidP="00FD4FEB">
            <w:pPr>
              <w:spacing w:after="0"/>
              <w:jc w:val="center"/>
              <w:rPr>
                <w:b/>
                <w:sz w:val="28"/>
                <w:szCs w:val="28"/>
              </w:rPr>
            </w:pPr>
            <w:r>
              <w:rPr>
                <w:b/>
                <w:sz w:val="28"/>
                <w:szCs w:val="28"/>
              </w:rPr>
              <w:t>KT.</w:t>
            </w:r>
            <w:r w:rsidR="00FF3A11" w:rsidRPr="00FF3A11">
              <w:rPr>
                <w:b/>
                <w:sz w:val="28"/>
                <w:szCs w:val="28"/>
              </w:rPr>
              <w:t>GIÁM ĐỐC</w:t>
            </w:r>
          </w:p>
          <w:p w:rsidR="0041682B" w:rsidRDefault="0041682B" w:rsidP="00FD4FEB">
            <w:pPr>
              <w:spacing w:after="0"/>
              <w:jc w:val="center"/>
              <w:rPr>
                <w:b/>
                <w:sz w:val="28"/>
                <w:szCs w:val="28"/>
              </w:rPr>
            </w:pPr>
            <w:r>
              <w:rPr>
                <w:b/>
                <w:sz w:val="28"/>
                <w:szCs w:val="28"/>
              </w:rPr>
              <w:t>PHÓ GIÁM ĐỐC</w:t>
            </w:r>
          </w:p>
          <w:p w:rsidR="0041682B" w:rsidRDefault="0041682B" w:rsidP="00FD4FEB">
            <w:pPr>
              <w:spacing w:after="0"/>
              <w:jc w:val="center"/>
              <w:rPr>
                <w:b/>
                <w:sz w:val="28"/>
                <w:szCs w:val="28"/>
              </w:rPr>
            </w:pPr>
            <w:r>
              <w:rPr>
                <w:b/>
                <w:sz w:val="28"/>
                <w:szCs w:val="28"/>
              </w:rPr>
              <w:t>(Đã ký)</w:t>
            </w:r>
          </w:p>
          <w:p w:rsidR="0041682B" w:rsidRPr="00FF3A11" w:rsidRDefault="0041682B" w:rsidP="00FD4FEB">
            <w:pPr>
              <w:spacing w:after="0"/>
              <w:jc w:val="center"/>
              <w:rPr>
                <w:b/>
                <w:sz w:val="28"/>
                <w:szCs w:val="28"/>
              </w:rPr>
            </w:pPr>
            <w:r>
              <w:rPr>
                <w:b/>
                <w:sz w:val="28"/>
                <w:szCs w:val="28"/>
              </w:rPr>
              <w:t>Thái Văn Tài</w:t>
            </w:r>
          </w:p>
          <w:p w:rsidR="00FF3A11" w:rsidRPr="00FF3A11" w:rsidRDefault="00FF3A11" w:rsidP="00FF3A11">
            <w:pPr>
              <w:spacing w:after="0"/>
              <w:jc w:val="center"/>
              <w:rPr>
                <w:b/>
                <w:sz w:val="28"/>
                <w:szCs w:val="28"/>
              </w:rPr>
            </w:pPr>
          </w:p>
        </w:tc>
      </w:tr>
    </w:tbl>
    <w:p w:rsidR="00FF3A11" w:rsidRPr="00FF3A11" w:rsidRDefault="00FF3A11" w:rsidP="00FF3A11">
      <w:pPr>
        <w:spacing w:after="0"/>
        <w:rPr>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FD4FEB" w:rsidRDefault="00FD4FEB" w:rsidP="00FF3A11">
      <w:pPr>
        <w:spacing w:after="0"/>
        <w:rPr>
          <w:b/>
          <w:sz w:val="28"/>
          <w:szCs w:val="28"/>
        </w:rPr>
      </w:pPr>
    </w:p>
    <w:p w:rsidR="009A7ADC" w:rsidRDefault="009A7ADC" w:rsidP="00140117">
      <w:pPr>
        <w:spacing w:after="0"/>
        <w:jc w:val="center"/>
        <w:rPr>
          <w:b/>
          <w:sz w:val="28"/>
          <w:szCs w:val="28"/>
        </w:rPr>
      </w:pPr>
    </w:p>
    <w:p w:rsidR="009A7ADC" w:rsidRDefault="009A7ADC" w:rsidP="00140117">
      <w:pPr>
        <w:spacing w:after="0"/>
        <w:jc w:val="center"/>
        <w:rPr>
          <w:b/>
          <w:sz w:val="28"/>
          <w:szCs w:val="28"/>
        </w:rPr>
      </w:pPr>
      <w:bookmarkStart w:id="0" w:name="_GoBack"/>
      <w:bookmarkEnd w:id="0"/>
    </w:p>
    <w:p w:rsidR="00FF3A11" w:rsidRPr="00FF3A11" w:rsidRDefault="00FF3A11" w:rsidP="00140117">
      <w:pPr>
        <w:spacing w:after="0"/>
        <w:jc w:val="center"/>
        <w:rPr>
          <w:b/>
          <w:sz w:val="28"/>
          <w:szCs w:val="28"/>
        </w:rPr>
      </w:pPr>
      <w:r w:rsidRPr="00FF3A11">
        <w:rPr>
          <w:b/>
          <w:sz w:val="28"/>
          <w:szCs w:val="28"/>
        </w:rPr>
        <w:t>MẪU BÁO CÁO</w:t>
      </w:r>
    </w:p>
    <w:p w:rsidR="00FF3A11" w:rsidRPr="00FF3A11" w:rsidRDefault="00FF3A11" w:rsidP="00FF3A11">
      <w:pPr>
        <w:spacing w:after="0"/>
        <w:rPr>
          <w:i/>
          <w:sz w:val="28"/>
          <w:szCs w:val="28"/>
        </w:rPr>
      </w:pPr>
      <w:r w:rsidRPr="00FF3A11">
        <w:rPr>
          <w:i/>
          <w:sz w:val="28"/>
          <w:szCs w:val="28"/>
        </w:rPr>
        <w:t>( Kèm theo Công văn  số        /SGDĐT  ngày      tháng   năm 201</w:t>
      </w:r>
      <w:r w:rsidR="00FD4FEB">
        <w:rPr>
          <w:i/>
          <w:sz w:val="28"/>
          <w:szCs w:val="28"/>
        </w:rPr>
        <w:t>8</w:t>
      </w:r>
      <w:r w:rsidRPr="00FF3A11">
        <w:rPr>
          <w:i/>
          <w:sz w:val="28"/>
          <w:szCs w:val="28"/>
        </w:rPr>
        <w:t>)</w:t>
      </w:r>
    </w:p>
    <w:p w:rsidR="00FF3A11" w:rsidRPr="00FF3A11" w:rsidRDefault="00FF3A11" w:rsidP="00140117">
      <w:pPr>
        <w:spacing w:after="0"/>
        <w:jc w:val="right"/>
        <w:rPr>
          <w:b/>
          <w:sz w:val="28"/>
          <w:szCs w:val="28"/>
        </w:rPr>
      </w:pPr>
      <w:r w:rsidRPr="00FF3A11">
        <w:rPr>
          <w:b/>
          <w:sz w:val="28"/>
          <w:szCs w:val="28"/>
        </w:rPr>
        <w:t>Mẫu số 1:</w:t>
      </w:r>
    </w:p>
    <w:tbl>
      <w:tblPr>
        <w:tblW w:w="11167" w:type="dxa"/>
        <w:jc w:val="center"/>
        <w:tblInd w:w="-1084" w:type="dxa"/>
        <w:tblLook w:val="01E0" w:firstRow="1" w:lastRow="1" w:firstColumn="1" w:lastColumn="1" w:noHBand="0" w:noVBand="0"/>
      </w:tblPr>
      <w:tblGrid>
        <w:gridCol w:w="5151"/>
        <w:gridCol w:w="6016"/>
      </w:tblGrid>
      <w:tr w:rsidR="00FF3A11" w:rsidRPr="00FF3A11" w:rsidTr="00140117">
        <w:trPr>
          <w:trHeight w:val="1996"/>
          <w:jc w:val="center"/>
        </w:trPr>
        <w:tc>
          <w:tcPr>
            <w:tcW w:w="5151" w:type="dxa"/>
            <w:shd w:val="clear" w:color="auto" w:fill="auto"/>
          </w:tcPr>
          <w:p w:rsidR="00FF3A11" w:rsidRPr="00FF3A11" w:rsidRDefault="00FF3A11" w:rsidP="00140117">
            <w:pPr>
              <w:spacing w:after="0"/>
              <w:jc w:val="center"/>
              <w:rPr>
                <w:sz w:val="28"/>
                <w:szCs w:val="28"/>
              </w:rPr>
            </w:pPr>
            <w:r w:rsidRPr="00FF3A11">
              <w:rPr>
                <w:sz w:val="28"/>
                <w:szCs w:val="28"/>
              </w:rPr>
              <w:t>SỞ GIÁO DỤC VÀ ĐÀO TẠO ĐẮK</w:t>
            </w:r>
            <w:r w:rsidR="00140117">
              <w:rPr>
                <w:sz w:val="28"/>
                <w:szCs w:val="28"/>
              </w:rPr>
              <w:t xml:space="preserve"> </w:t>
            </w:r>
            <w:r w:rsidRPr="00FF3A11">
              <w:rPr>
                <w:sz w:val="28"/>
                <w:szCs w:val="28"/>
              </w:rPr>
              <w:t>LẮK</w:t>
            </w:r>
          </w:p>
          <w:p w:rsidR="00FF3A11" w:rsidRPr="00FF3A11" w:rsidRDefault="00FF3A11" w:rsidP="00140117">
            <w:pPr>
              <w:spacing w:after="0"/>
              <w:ind w:left="-145"/>
              <w:jc w:val="center"/>
              <w:rPr>
                <w:b/>
                <w:sz w:val="28"/>
                <w:szCs w:val="28"/>
              </w:rPr>
            </w:pPr>
            <w:r w:rsidRPr="00FF3A11">
              <w:rPr>
                <w:b/>
                <w:noProof/>
                <w:sz w:val="28"/>
                <w:szCs w:val="28"/>
              </w:rPr>
              <mc:AlternateContent>
                <mc:Choice Requires="wps">
                  <w:drawing>
                    <wp:anchor distT="0" distB="0" distL="114300" distR="114300" simplePos="0" relativeHeight="251662336" behindDoc="0" locked="0" layoutInCell="1" allowOverlap="1" wp14:anchorId="22A0A7D3" wp14:editId="0852FCC2">
                      <wp:simplePos x="0" y="0"/>
                      <wp:positionH relativeFrom="column">
                        <wp:posOffset>502920</wp:posOffset>
                      </wp:positionH>
                      <wp:positionV relativeFrom="paragraph">
                        <wp:posOffset>192405</wp:posOffset>
                      </wp:positionV>
                      <wp:extent cx="1600200" cy="0"/>
                      <wp:effectExtent l="7620" t="11430" r="11430"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15pt" to="165.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YHA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"/>
                  </w:pict>
                </mc:Fallback>
              </mc:AlternateContent>
            </w:r>
            <w:r w:rsidRPr="00FF3A11">
              <w:rPr>
                <w:b/>
                <w:sz w:val="28"/>
                <w:szCs w:val="28"/>
              </w:rPr>
              <w:t>TR</w:t>
            </w:r>
            <w:r w:rsidRPr="00FF3A11">
              <w:rPr>
                <w:rFonts w:hint="eastAsia"/>
                <w:b/>
                <w:sz w:val="28"/>
                <w:szCs w:val="28"/>
              </w:rPr>
              <w:t>Ư</w:t>
            </w:r>
            <w:r w:rsidRPr="00FF3A11">
              <w:rPr>
                <w:b/>
                <w:sz w:val="28"/>
                <w:szCs w:val="28"/>
              </w:rPr>
              <w:t>ỜNG ………</w:t>
            </w:r>
          </w:p>
        </w:tc>
        <w:tc>
          <w:tcPr>
            <w:tcW w:w="6016" w:type="dxa"/>
            <w:shd w:val="clear" w:color="auto" w:fill="auto"/>
          </w:tcPr>
          <w:p w:rsidR="00FF3A11" w:rsidRPr="00FF3A11" w:rsidRDefault="00FF3A11" w:rsidP="00140117">
            <w:pPr>
              <w:spacing w:after="0"/>
              <w:jc w:val="center"/>
              <w:rPr>
                <w:b/>
                <w:sz w:val="28"/>
                <w:szCs w:val="28"/>
              </w:rPr>
            </w:pPr>
            <w:r w:rsidRPr="00FF3A11">
              <w:rPr>
                <w:b/>
                <w:sz w:val="28"/>
                <w:szCs w:val="28"/>
              </w:rPr>
              <w:t>CỘNG HOÀ XÃ HỘI CHỦ NGIÃ VIỆT NAM</w:t>
            </w:r>
          </w:p>
          <w:p w:rsidR="00FF3A11" w:rsidRPr="00FF3A11" w:rsidRDefault="00FF3A11" w:rsidP="00140117">
            <w:pPr>
              <w:spacing w:after="0"/>
              <w:jc w:val="center"/>
              <w:rPr>
                <w:b/>
                <w:sz w:val="28"/>
                <w:szCs w:val="28"/>
              </w:rPr>
            </w:pPr>
            <w:r w:rsidRPr="00FF3A11">
              <w:rPr>
                <w:b/>
                <w:sz w:val="28"/>
                <w:szCs w:val="28"/>
              </w:rPr>
              <w:t>Độc lập - Tự do - Hạnh phúc</w:t>
            </w:r>
          </w:p>
          <w:p w:rsidR="00FF3A11" w:rsidRPr="00FF3A11" w:rsidRDefault="00FF3A11" w:rsidP="00140117">
            <w:pPr>
              <w:spacing w:after="0"/>
              <w:jc w:val="center"/>
              <w:rPr>
                <w:b/>
                <w:sz w:val="28"/>
                <w:szCs w:val="28"/>
              </w:rPr>
            </w:pPr>
            <w:r w:rsidRPr="00FF3A11">
              <w:rPr>
                <w:b/>
                <w:noProof/>
                <w:sz w:val="28"/>
                <w:szCs w:val="28"/>
              </w:rPr>
              <mc:AlternateContent>
                <mc:Choice Requires="wps">
                  <w:drawing>
                    <wp:anchor distT="0" distB="0" distL="114300" distR="114300" simplePos="0" relativeHeight="251663360" behindDoc="0" locked="0" layoutInCell="1" allowOverlap="1" wp14:anchorId="72B74D4E" wp14:editId="7D1D9754">
                      <wp:simplePos x="0" y="0"/>
                      <wp:positionH relativeFrom="column">
                        <wp:posOffset>731520</wp:posOffset>
                      </wp:positionH>
                      <wp:positionV relativeFrom="paragraph">
                        <wp:posOffset>2540</wp:posOffset>
                      </wp:positionV>
                      <wp:extent cx="1943100" cy="0"/>
                      <wp:effectExtent l="7620" t="12065" r="1143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21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"/>
                  </w:pict>
                </mc:Fallback>
              </mc:AlternateContent>
            </w:r>
          </w:p>
          <w:p w:rsidR="00FF3A11" w:rsidRPr="00FF3A11" w:rsidRDefault="00FF3A11" w:rsidP="00140117">
            <w:pPr>
              <w:spacing w:after="0"/>
              <w:jc w:val="center"/>
              <w:rPr>
                <w:i/>
                <w:sz w:val="28"/>
                <w:szCs w:val="28"/>
              </w:rPr>
            </w:pPr>
            <w:r w:rsidRPr="00FF3A11">
              <w:rPr>
                <w:i/>
                <w:sz w:val="28"/>
                <w:szCs w:val="28"/>
              </w:rPr>
              <w:t>………; ngày     tháng     năm 201</w:t>
            </w:r>
            <w:r w:rsidR="00140117">
              <w:rPr>
                <w:i/>
                <w:sz w:val="28"/>
                <w:szCs w:val="28"/>
              </w:rPr>
              <w:t>8</w:t>
            </w:r>
          </w:p>
        </w:tc>
      </w:tr>
    </w:tbl>
    <w:p w:rsidR="00FF3A11" w:rsidRPr="00FF3A11" w:rsidRDefault="00FF3A11" w:rsidP="00140117">
      <w:pPr>
        <w:spacing w:after="0"/>
        <w:jc w:val="center"/>
        <w:rPr>
          <w:b/>
          <w:sz w:val="28"/>
          <w:szCs w:val="28"/>
        </w:rPr>
      </w:pPr>
      <w:r w:rsidRPr="00FF3A11">
        <w:rPr>
          <w:b/>
          <w:sz w:val="28"/>
          <w:szCs w:val="28"/>
        </w:rPr>
        <w:t>BÁO CÁO</w:t>
      </w:r>
    </w:p>
    <w:p w:rsidR="00FF3A11" w:rsidRPr="00FF3A11" w:rsidRDefault="00FF3A11" w:rsidP="00140117">
      <w:pPr>
        <w:spacing w:after="0"/>
        <w:jc w:val="center"/>
        <w:rPr>
          <w:b/>
          <w:sz w:val="28"/>
          <w:szCs w:val="28"/>
        </w:rPr>
      </w:pPr>
      <w:r w:rsidRPr="00FF3A11">
        <w:rPr>
          <w:b/>
          <w:sz w:val="28"/>
          <w:szCs w:val="28"/>
        </w:rPr>
        <w:t>SỐ L</w:t>
      </w:r>
      <w:r w:rsidRPr="00FF3A11">
        <w:rPr>
          <w:rFonts w:hint="eastAsia"/>
          <w:b/>
          <w:sz w:val="28"/>
          <w:szCs w:val="28"/>
        </w:rPr>
        <w:t>Ư</w:t>
      </w:r>
      <w:r w:rsidRPr="00FF3A11">
        <w:rPr>
          <w:b/>
          <w:sz w:val="28"/>
          <w:szCs w:val="28"/>
        </w:rPr>
        <w:t>ỢNG, CHẤT L</w:t>
      </w:r>
      <w:r w:rsidRPr="00FF3A11">
        <w:rPr>
          <w:rFonts w:hint="eastAsia"/>
          <w:b/>
          <w:sz w:val="28"/>
          <w:szCs w:val="28"/>
        </w:rPr>
        <w:t>Ư</w:t>
      </w:r>
      <w:r w:rsidRPr="00FF3A11">
        <w:rPr>
          <w:b/>
          <w:sz w:val="28"/>
          <w:szCs w:val="28"/>
        </w:rPr>
        <w:t>ỢNG GIÁO VIÊN GDQP-AN NĂM HỌC 201</w:t>
      </w:r>
      <w:r w:rsidR="00140117">
        <w:rPr>
          <w:b/>
          <w:sz w:val="28"/>
          <w:szCs w:val="28"/>
        </w:rPr>
        <w:t>8</w:t>
      </w:r>
      <w:r w:rsidRPr="00FF3A11">
        <w:rPr>
          <w:b/>
          <w:sz w:val="28"/>
          <w:szCs w:val="28"/>
        </w:rPr>
        <w:t>-201</w:t>
      </w:r>
      <w:r w:rsidR="00140117">
        <w:rPr>
          <w:b/>
          <w:sz w:val="28"/>
          <w:szCs w:val="28"/>
        </w:rPr>
        <w:t>9</w:t>
      </w:r>
    </w:p>
    <w:p w:rsidR="00FF3A11" w:rsidRPr="00FF3A11" w:rsidRDefault="00FF3A11" w:rsidP="00FF3A11">
      <w:pPr>
        <w:spacing w:after="0"/>
        <w:rPr>
          <w:b/>
          <w:sz w:val="28"/>
          <w:szCs w:val="28"/>
        </w:rPr>
      </w:pPr>
      <w:r w:rsidRPr="00FF3A11">
        <w:rPr>
          <w:b/>
          <w:noProof/>
          <w:sz w:val="28"/>
          <w:szCs w:val="28"/>
        </w:rPr>
        <mc:AlternateContent>
          <mc:Choice Requires="wps">
            <w:drawing>
              <wp:anchor distT="0" distB="0" distL="114300" distR="114300" simplePos="0" relativeHeight="251661312" behindDoc="0" locked="0" layoutInCell="1" allowOverlap="1" wp14:anchorId="55333BE2" wp14:editId="298D36D4">
                <wp:simplePos x="0" y="0"/>
                <wp:positionH relativeFrom="column">
                  <wp:posOffset>1943100</wp:posOffset>
                </wp:positionH>
                <wp:positionV relativeFrom="paragraph">
                  <wp:posOffset>44450</wp:posOffset>
                </wp:positionV>
                <wp:extent cx="228600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pt" to="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l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"/>
            </w:pict>
          </mc:Fallback>
        </mc:AlternateConten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441"/>
        <w:gridCol w:w="1072"/>
        <w:gridCol w:w="844"/>
        <w:gridCol w:w="875"/>
        <w:gridCol w:w="844"/>
        <w:gridCol w:w="761"/>
        <w:gridCol w:w="1088"/>
        <w:gridCol w:w="916"/>
        <w:gridCol w:w="878"/>
        <w:gridCol w:w="699"/>
      </w:tblGrid>
      <w:tr w:rsidR="00FF3A11" w:rsidRPr="00FF3A11" w:rsidTr="00C61E34">
        <w:tc>
          <w:tcPr>
            <w:tcW w:w="510" w:type="dxa"/>
            <w:vMerge w:val="restart"/>
            <w:shd w:val="clear" w:color="auto" w:fill="auto"/>
          </w:tcPr>
          <w:p w:rsidR="00FF3A11" w:rsidRPr="00FF3A11" w:rsidRDefault="00FF3A11" w:rsidP="00FF3A11">
            <w:pPr>
              <w:spacing w:after="0"/>
              <w:rPr>
                <w:b/>
                <w:sz w:val="28"/>
                <w:szCs w:val="28"/>
              </w:rPr>
            </w:pPr>
            <w:r w:rsidRPr="00FF3A11">
              <w:rPr>
                <w:b/>
                <w:sz w:val="28"/>
                <w:szCs w:val="28"/>
              </w:rPr>
              <w:t>TT</w:t>
            </w:r>
          </w:p>
        </w:tc>
        <w:tc>
          <w:tcPr>
            <w:tcW w:w="1758" w:type="dxa"/>
            <w:vMerge w:val="restart"/>
            <w:shd w:val="clear" w:color="auto" w:fill="auto"/>
          </w:tcPr>
          <w:p w:rsidR="00FF3A11" w:rsidRPr="00FF3A11" w:rsidRDefault="00FF3A11" w:rsidP="00FF3A11">
            <w:pPr>
              <w:spacing w:after="0"/>
              <w:rPr>
                <w:b/>
                <w:sz w:val="28"/>
                <w:szCs w:val="28"/>
              </w:rPr>
            </w:pPr>
            <w:r w:rsidRPr="00FF3A11">
              <w:rPr>
                <w:b/>
                <w:sz w:val="28"/>
                <w:szCs w:val="28"/>
              </w:rPr>
              <w:t>Họ tên</w:t>
            </w:r>
          </w:p>
          <w:p w:rsidR="00FF3A11" w:rsidRPr="00FF3A11" w:rsidRDefault="00FF3A11" w:rsidP="00FF3A11">
            <w:pPr>
              <w:spacing w:after="0"/>
              <w:rPr>
                <w:b/>
                <w:sz w:val="28"/>
                <w:szCs w:val="28"/>
              </w:rPr>
            </w:pPr>
            <w:r w:rsidRPr="00FF3A11">
              <w:rPr>
                <w:b/>
                <w:sz w:val="28"/>
                <w:szCs w:val="28"/>
              </w:rPr>
              <w:t>Ngày, tháng, năm sinh</w:t>
            </w:r>
          </w:p>
        </w:tc>
        <w:tc>
          <w:tcPr>
            <w:tcW w:w="900" w:type="dxa"/>
            <w:vMerge w:val="restart"/>
            <w:shd w:val="clear" w:color="auto" w:fill="auto"/>
          </w:tcPr>
          <w:p w:rsidR="00FF3A11" w:rsidRPr="00FF3A11" w:rsidRDefault="00FF3A11" w:rsidP="00FF3A11">
            <w:pPr>
              <w:spacing w:after="0"/>
              <w:rPr>
                <w:b/>
                <w:sz w:val="28"/>
                <w:szCs w:val="28"/>
              </w:rPr>
            </w:pPr>
            <w:r w:rsidRPr="00FF3A11">
              <w:rPr>
                <w:b/>
                <w:sz w:val="28"/>
                <w:szCs w:val="28"/>
              </w:rPr>
              <w:t>Trình độ chuyên môn</w:t>
            </w:r>
          </w:p>
        </w:tc>
        <w:tc>
          <w:tcPr>
            <w:tcW w:w="3419" w:type="dxa"/>
            <w:gridSpan w:val="4"/>
            <w:shd w:val="clear" w:color="auto" w:fill="auto"/>
          </w:tcPr>
          <w:p w:rsidR="00FF3A11" w:rsidRPr="00FF3A11" w:rsidRDefault="00FF3A11" w:rsidP="00FF3A11">
            <w:pPr>
              <w:spacing w:after="0"/>
              <w:rPr>
                <w:b/>
                <w:sz w:val="28"/>
                <w:szCs w:val="28"/>
              </w:rPr>
            </w:pPr>
            <w:r w:rsidRPr="00FF3A11">
              <w:rPr>
                <w:b/>
                <w:sz w:val="28"/>
                <w:szCs w:val="28"/>
              </w:rPr>
              <w:t>Đào tạo, Tập huấn</w:t>
            </w:r>
          </w:p>
        </w:tc>
        <w:tc>
          <w:tcPr>
            <w:tcW w:w="2701" w:type="dxa"/>
            <w:gridSpan w:val="3"/>
            <w:shd w:val="clear" w:color="auto" w:fill="auto"/>
          </w:tcPr>
          <w:p w:rsidR="00FF3A11" w:rsidRPr="00FF3A11" w:rsidRDefault="00FF3A11" w:rsidP="00FF3A11">
            <w:pPr>
              <w:spacing w:after="0"/>
              <w:rPr>
                <w:b/>
                <w:sz w:val="28"/>
                <w:szCs w:val="28"/>
              </w:rPr>
            </w:pPr>
            <w:r w:rsidRPr="00FF3A11">
              <w:rPr>
                <w:b/>
                <w:sz w:val="28"/>
                <w:szCs w:val="28"/>
              </w:rPr>
              <w:t>Kết quả sử dụng</w:t>
            </w:r>
          </w:p>
        </w:tc>
        <w:tc>
          <w:tcPr>
            <w:tcW w:w="720" w:type="dxa"/>
            <w:vMerge w:val="restart"/>
            <w:shd w:val="clear" w:color="auto" w:fill="auto"/>
          </w:tcPr>
          <w:p w:rsidR="00FF3A11" w:rsidRPr="00FF3A11" w:rsidRDefault="00FF3A11" w:rsidP="00FF3A11">
            <w:pPr>
              <w:spacing w:after="0"/>
              <w:rPr>
                <w:b/>
                <w:sz w:val="28"/>
                <w:szCs w:val="28"/>
              </w:rPr>
            </w:pPr>
            <w:r w:rsidRPr="00FF3A11">
              <w:rPr>
                <w:b/>
                <w:sz w:val="28"/>
                <w:szCs w:val="28"/>
              </w:rPr>
              <w:t>Ghi chú</w:t>
            </w:r>
          </w:p>
        </w:tc>
      </w:tr>
      <w:tr w:rsidR="00FF3A11" w:rsidRPr="00FF3A11" w:rsidTr="00C61E34">
        <w:tc>
          <w:tcPr>
            <w:tcW w:w="510" w:type="dxa"/>
            <w:vMerge/>
            <w:shd w:val="clear" w:color="auto" w:fill="auto"/>
          </w:tcPr>
          <w:p w:rsidR="00FF3A11" w:rsidRPr="00FF3A11" w:rsidRDefault="00FF3A11" w:rsidP="00FF3A11">
            <w:pPr>
              <w:spacing w:after="0"/>
              <w:rPr>
                <w:sz w:val="28"/>
                <w:szCs w:val="28"/>
              </w:rPr>
            </w:pPr>
          </w:p>
        </w:tc>
        <w:tc>
          <w:tcPr>
            <w:tcW w:w="1758" w:type="dxa"/>
            <w:vMerge/>
            <w:shd w:val="clear" w:color="auto" w:fill="auto"/>
          </w:tcPr>
          <w:p w:rsidR="00FF3A11" w:rsidRPr="00FF3A11" w:rsidRDefault="00FF3A11" w:rsidP="00FF3A11">
            <w:pPr>
              <w:spacing w:after="0"/>
              <w:rPr>
                <w:sz w:val="28"/>
                <w:szCs w:val="28"/>
              </w:rPr>
            </w:pPr>
          </w:p>
        </w:tc>
        <w:tc>
          <w:tcPr>
            <w:tcW w:w="900" w:type="dxa"/>
            <w:vMerge/>
            <w:shd w:val="clear" w:color="auto" w:fill="auto"/>
          </w:tcPr>
          <w:p w:rsidR="00FF3A11" w:rsidRPr="00FF3A11" w:rsidRDefault="00FF3A11" w:rsidP="00FF3A11">
            <w:pPr>
              <w:spacing w:after="0"/>
              <w:rPr>
                <w:sz w:val="28"/>
                <w:szCs w:val="28"/>
              </w:rPr>
            </w:pPr>
          </w:p>
        </w:tc>
        <w:tc>
          <w:tcPr>
            <w:tcW w:w="900" w:type="dxa"/>
            <w:shd w:val="clear" w:color="auto" w:fill="auto"/>
          </w:tcPr>
          <w:p w:rsidR="00FF3A11" w:rsidRPr="00FF3A11" w:rsidRDefault="00FF3A11" w:rsidP="00FF3A11">
            <w:pPr>
              <w:spacing w:after="0"/>
              <w:rPr>
                <w:sz w:val="28"/>
                <w:szCs w:val="28"/>
              </w:rPr>
            </w:pPr>
            <w:r w:rsidRPr="00FF3A11">
              <w:rPr>
                <w:sz w:val="28"/>
                <w:szCs w:val="28"/>
              </w:rPr>
              <w:t>Cử nhân văn bằng 2</w:t>
            </w:r>
          </w:p>
        </w:tc>
        <w:tc>
          <w:tcPr>
            <w:tcW w:w="900" w:type="dxa"/>
            <w:shd w:val="clear" w:color="auto" w:fill="auto"/>
          </w:tcPr>
          <w:p w:rsidR="00FF3A11" w:rsidRPr="00FF3A11" w:rsidRDefault="00FF3A11" w:rsidP="00FF3A11">
            <w:pPr>
              <w:spacing w:after="0"/>
              <w:rPr>
                <w:b/>
                <w:sz w:val="28"/>
                <w:szCs w:val="28"/>
              </w:rPr>
            </w:pPr>
            <w:r w:rsidRPr="00FF3A11">
              <w:rPr>
                <w:sz w:val="28"/>
                <w:szCs w:val="28"/>
              </w:rPr>
              <w:t>Đào tạo 6 tháng</w:t>
            </w:r>
          </w:p>
        </w:tc>
        <w:tc>
          <w:tcPr>
            <w:tcW w:w="900" w:type="dxa"/>
            <w:shd w:val="clear" w:color="auto" w:fill="auto"/>
          </w:tcPr>
          <w:p w:rsidR="00FF3A11" w:rsidRPr="00FF3A11" w:rsidRDefault="00FF3A11" w:rsidP="00FF3A11">
            <w:pPr>
              <w:spacing w:after="0"/>
              <w:rPr>
                <w:b/>
                <w:sz w:val="28"/>
                <w:szCs w:val="28"/>
              </w:rPr>
            </w:pPr>
            <w:r w:rsidRPr="00FF3A11">
              <w:rPr>
                <w:sz w:val="28"/>
                <w:szCs w:val="28"/>
              </w:rPr>
              <w:t>Đào tạo ghép môn</w:t>
            </w:r>
          </w:p>
        </w:tc>
        <w:tc>
          <w:tcPr>
            <w:tcW w:w="719" w:type="dxa"/>
            <w:shd w:val="clear" w:color="auto" w:fill="auto"/>
          </w:tcPr>
          <w:p w:rsidR="00FF3A11" w:rsidRPr="00FF3A11" w:rsidRDefault="00FF3A11" w:rsidP="00FF3A11">
            <w:pPr>
              <w:spacing w:after="0"/>
              <w:rPr>
                <w:b/>
                <w:sz w:val="28"/>
                <w:szCs w:val="28"/>
              </w:rPr>
            </w:pPr>
            <w:r w:rsidRPr="00FF3A11">
              <w:rPr>
                <w:sz w:val="28"/>
                <w:szCs w:val="28"/>
              </w:rPr>
              <w:t>Tập huấn</w:t>
            </w:r>
          </w:p>
        </w:tc>
        <w:tc>
          <w:tcPr>
            <w:tcW w:w="901" w:type="dxa"/>
            <w:shd w:val="clear" w:color="auto" w:fill="auto"/>
          </w:tcPr>
          <w:p w:rsidR="00FF3A11" w:rsidRPr="00FF3A11" w:rsidRDefault="00FF3A11" w:rsidP="00FF3A11">
            <w:pPr>
              <w:spacing w:after="0"/>
              <w:rPr>
                <w:sz w:val="28"/>
                <w:szCs w:val="28"/>
              </w:rPr>
            </w:pPr>
            <w:r w:rsidRPr="00FF3A11">
              <w:rPr>
                <w:sz w:val="28"/>
                <w:szCs w:val="28"/>
              </w:rPr>
              <w:t>Chuyên trách</w:t>
            </w:r>
          </w:p>
        </w:tc>
        <w:tc>
          <w:tcPr>
            <w:tcW w:w="900" w:type="dxa"/>
            <w:shd w:val="clear" w:color="auto" w:fill="auto"/>
          </w:tcPr>
          <w:p w:rsidR="00FF3A11" w:rsidRPr="00FF3A11" w:rsidRDefault="00FF3A11" w:rsidP="00FF3A11">
            <w:pPr>
              <w:spacing w:after="0"/>
              <w:rPr>
                <w:sz w:val="28"/>
                <w:szCs w:val="28"/>
              </w:rPr>
            </w:pPr>
            <w:r w:rsidRPr="00FF3A11">
              <w:rPr>
                <w:sz w:val="28"/>
                <w:szCs w:val="28"/>
              </w:rPr>
              <w:t>Kiêm nhiệm</w:t>
            </w:r>
          </w:p>
        </w:tc>
        <w:tc>
          <w:tcPr>
            <w:tcW w:w="900" w:type="dxa"/>
            <w:shd w:val="clear" w:color="auto" w:fill="auto"/>
          </w:tcPr>
          <w:p w:rsidR="00FF3A11" w:rsidRPr="00FF3A11" w:rsidRDefault="00FF3A11" w:rsidP="00FF3A11">
            <w:pPr>
              <w:spacing w:after="0"/>
              <w:rPr>
                <w:sz w:val="28"/>
                <w:szCs w:val="28"/>
              </w:rPr>
            </w:pPr>
            <w:r w:rsidRPr="00FF3A11">
              <w:rPr>
                <w:sz w:val="28"/>
                <w:szCs w:val="28"/>
              </w:rPr>
              <w:t>Hợp đồng, thỉnh giảng</w:t>
            </w:r>
          </w:p>
        </w:tc>
        <w:tc>
          <w:tcPr>
            <w:tcW w:w="720" w:type="dxa"/>
            <w:vMerge/>
            <w:shd w:val="clear" w:color="auto" w:fill="auto"/>
          </w:tcPr>
          <w:p w:rsidR="00FF3A11" w:rsidRPr="00FF3A11" w:rsidRDefault="00FF3A11" w:rsidP="00FF3A11">
            <w:pPr>
              <w:spacing w:after="0"/>
              <w:rPr>
                <w:b/>
                <w:sz w:val="28"/>
                <w:szCs w:val="28"/>
              </w:rPr>
            </w:pPr>
          </w:p>
        </w:tc>
      </w:tr>
      <w:tr w:rsidR="00FF3A11" w:rsidRPr="00FF3A11" w:rsidTr="00C61E34">
        <w:tc>
          <w:tcPr>
            <w:tcW w:w="510" w:type="dxa"/>
            <w:shd w:val="clear" w:color="auto" w:fill="auto"/>
          </w:tcPr>
          <w:p w:rsidR="00FF3A11" w:rsidRPr="00FF3A11" w:rsidRDefault="00FF3A11" w:rsidP="00FF3A11">
            <w:pPr>
              <w:spacing w:after="0"/>
              <w:rPr>
                <w:b/>
                <w:sz w:val="28"/>
                <w:szCs w:val="28"/>
              </w:rPr>
            </w:pPr>
          </w:p>
        </w:tc>
        <w:tc>
          <w:tcPr>
            <w:tcW w:w="1758"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719" w:type="dxa"/>
            <w:shd w:val="clear" w:color="auto" w:fill="auto"/>
          </w:tcPr>
          <w:p w:rsidR="00FF3A11" w:rsidRPr="00FF3A11" w:rsidRDefault="00FF3A11" w:rsidP="00FF3A11">
            <w:pPr>
              <w:spacing w:after="0"/>
              <w:rPr>
                <w:b/>
                <w:sz w:val="28"/>
                <w:szCs w:val="28"/>
              </w:rPr>
            </w:pPr>
          </w:p>
        </w:tc>
        <w:tc>
          <w:tcPr>
            <w:tcW w:w="901"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720" w:type="dxa"/>
            <w:shd w:val="clear" w:color="auto" w:fill="auto"/>
          </w:tcPr>
          <w:p w:rsidR="00FF3A11" w:rsidRPr="00FF3A11" w:rsidRDefault="00FF3A11" w:rsidP="00FF3A11">
            <w:pPr>
              <w:spacing w:after="0"/>
              <w:rPr>
                <w:b/>
                <w:sz w:val="28"/>
                <w:szCs w:val="28"/>
              </w:rPr>
            </w:pPr>
          </w:p>
        </w:tc>
      </w:tr>
      <w:tr w:rsidR="00FF3A11" w:rsidRPr="00FF3A11" w:rsidTr="00C61E34">
        <w:tc>
          <w:tcPr>
            <w:tcW w:w="510" w:type="dxa"/>
            <w:shd w:val="clear" w:color="auto" w:fill="auto"/>
          </w:tcPr>
          <w:p w:rsidR="00FF3A11" w:rsidRPr="00FF3A11" w:rsidRDefault="00FF3A11" w:rsidP="00FF3A11">
            <w:pPr>
              <w:spacing w:after="0"/>
              <w:rPr>
                <w:b/>
                <w:sz w:val="28"/>
                <w:szCs w:val="28"/>
              </w:rPr>
            </w:pPr>
          </w:p>
        </w:tc>
        <w:tc>
          <w:tcPr>
            <w:tcW w:w="1758"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719" w:type="dxa"/>
            <w:shd w:val="clear" w:color="auto" w:fill="auto"/>
          </w:tcPr>
          <w:p w:rsidR="00FF3A11" w:rsidRPr="00FF3A11" w:rsidRDefault="00FF3A11" w:rsidP="00FF3A11">
            <w:pPr>
              <w:spacing w:after="0"/>
              <w:rPr>
                <w:b/>
                <w:sz w:val="28"/>
                <w:szCs w:val="28"/>
              </w:rPr>
            </w:pPr>
          </w:p>
        </w:tc>
        <w:tc>
          <w:tcPr>
            <w:tcW w:w="901"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900" w:type="dxa"/>
            <w:shd w:val="clear" w:color="auto" w:fill="auto"/>
          </w:tcPr>
          <w:p w:rsidR="00FF3A11" w:rsidRPr="00FF3A11" w:rsidRDefault="00FF3A11" w:rsidP="00FF3A11">
            <w:pPr>
              <w:spacing w:after="0"/>
              <w:rPr>
                <w:b/>
                <w:sz w:val="28"/>
                <w:szCs w:val="28"/>
              </w:rPr>
            </w:pPr>
          </w:p>
        </w:tc>
        <w:tc>
          <w:tcPr>
            <w:tcW w:w="720" w:type="dxa"/>
            <w:shd w:val="clear" w:color="auto" w:fill="auto"/>
          </w:tcPr>
          <w:p w:rsidR="00FF3A11" w:rsidRPr="00FF3A11" w:rsidRDefault="00FF3A11" w:rsidP="00FF3A11">
            <w:pPr>
              <w:spacing w:after="0"/>
              <w:rPr>
                <w:b/>
                <w:sz w:val="28"/>
                <w:szCs w:val="28"/>
              </w:rPr>
            </w:pPr>
          </w:p>
        </w:tc>
      </w:tr>
    </w:tbl>
    <w:p w:rsidR="00FF3A11" w:rsidRPr="00FF3A11" w:rsidRDefault="00FF3A11" w:rsidP="00FF3A11">
      <w:pPr>
        <w:spacing w:after="0"/>
        <w:rPr>
          <w:b/>
          <w:sz w:val="28"/>
          <w:szCs w:val="28"/>
        </w:rPr>
      </w:pPr>
    </w:p>
    <w:p w:rsidR="00FF3A11" w:rsidRPr="00FF3A11" w:rsidRDefault="00FF3A11" w:rsidP="00140117">
      <w:pPr>
        <w:spacing w:after="0"/>
        <w:jc w:val="right"/>
        <w:rPr>
          <w:b/>
          <w:sz w:val="28"/>
          <w:szCs w:val="28"/>
        </w:rPr>
      </w:pPr>
      <w:r w:rsidRPr="00FF3A11">
        <w:rPr>
          <w:b/>
          <w:sz w:val="28"/>
          <w:szCs w:val="28"/>
        </w:rPr>
        <w:t>Mẫu số 2:</w:t>
      </w:r>
    </w:p>
    <w:tbl>
      <w:tblPr>
        <w:tblW w:w="11444" w:type="dxa"/>
        <w:tblInd w:w="-885" w:type="dxa"/>
        <w:tblLook w:val="01E0" w:firstRow="1" w:lastRow="1" w:firstColumn="1" w:lastColumn="1" w:noHBand="0" w:noVBand="0"/>
      </w:tblPr>
      <w:tblGrid>
        <w:gridCol w:w="5246"/>
        <w:gridCol w:w="6198"/>
      </w:tblGrid>
      <w:tr w:rsidR="00FF3A11" w:rsidRPr="00FF3A11" w:rsidTr="00140117">
        <w:tc>
          <w:tcPr>
            <w:tcW w:w="5246" w:type="dxa"/>
            <w:shd w:val="clear" w:color="auto" w:fill="auto"/>
          </w:tcPr>
          <w:p w:rsidR="00FF3A11" w:rsidRPr="00FF3A11" w:rsidRDefault="00FF3A11" w:rsidP="009A7ADC">
            <w:pPr>
              <w:spacing w:after="0"/>
              <w:jc w:val="center"/>
              <w:rPr>
                <w:sz w:val="28"/>
                <w:szCs w:val="28"/>
              </w:rPr>
            </w:pPr>
            <w:r w:rsidRPr="00FF3A11">
              <w:rPr>
                <w:sz w:val="28"/>
                <w:szCs w:val="28"/>
              </w:rPr>
              <w:t>SỞ GIÁO DỤC VÀ ĐÀO TẠO ĐẮK LẮK</w:t>
            </w:r>
          </w:p>
          <w:p w:rsidR="00FF3A11" w:rsidRPr="00FF3A11" w:rsidRDefault="00FF3A11" w:rsidP="009A7ADC">
            <w:pPr>
              <w:spacing w:after="0"/>
              <w:jc w:val="center"/>
              <w:rPr>
                <w:b/>
                <w:sz w:val="28"/>
                <w:szCs w:val="28"/>
              </w:rPr>
            </w:pPr>
            <w:r w:rsidRPr="00FF3A11">
              <w:rPr>
                <w:b/>
                <w:noProof/>
                <w:sz w:val="28"/>
                <w:szCs w:val="28"/>
              </w:rPr>
              <mc:AlternateContent>
                <mc:Choice Requires="wps">
                  <w:drawing>
                    <wp:anchor distT="0" distB="0" distL="114300" distR="114300" simplePos="0" relativeHeight="251664384" behindDoc="0" locked="0" layoutInCell="1" allowOverlap="1" wp14:anchorId="7630B226" wp14:editId="452F55CA">
                      <wp:simplePos x="0" y="0"/>
                      <wp:positionH relativeFrom="column">
                        <wp:posOffset>502920</wp:posOffset>
                      </wp:positionH>
                      <wp:positionV relativeFrom="paragraph">
                        <wp:posOffset>192405</wp:posOffset>
                      </wp:positionV>
                      <wp:extent cx="1600200" cy="0"/>
                      <wp:effectExtent l="7620" t="11430" r="1143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15pt" to="165.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aQoNx4g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"/>
                  </w:pict>
                </mc:Fallback>
              </mc:AlternateContent>
            </w:r>
            <w:r w:rsidRPr="00FF3A11">
              <w:rPr>
                <w:b/>
                <w:sz w:val="28"/>
                <w:szCs w:val="28"/>
              </w:rPr>
              <w:t>TR</w:t>
            </w:r>
            <w:r w:rsidRPr="00FF3A11">
              <w:rPr>
                <w:rFonts w:hint="eastAsia"/>
                <w:b/>
                <w:sz w:val="28"/>
                <w:szCs w:val="28"/>
              </w:rPr>
              <w:t>Ư</w:t>
            </w:r>
            <w:r w:rsidRPr="00FF3A11">
              <w:rPr>
                <w:b/>
                <w:sz w:val="28"/>
                <w:szCs w:val="28"/>
              </w:rPr>
              <w:t>ỜNG ………</w:t>
            </w:r>
          </w:p>
        </w:tc>
        <w:tc>
          <w:tcPr>
            <w:tcW w:w="6198" w:type="dxa"/>
            <w:shd w:val="clear" w:color="auto" w:fill="auto"/>
          </w:tcPr>
          <w:p w:rsidR="00FF3A11" w:rsidRPr="00FF3A11" w:rsidRDefault="00FF3A11" w:rsidP="009A7ADC">
            <w:pPr>
              <w:spacing w:after="0"/>
              <w:jc w:val="center"/>
              <w:rPr>
                <w:b/>
                <w:sz w:val="28"/>
                <w:szCs w:val="28"/>
              </w:rPr>
            </w:pPr>
            <w:r w:rsidRPr="00FF3A11">
              <w:rPr>
                <w:b/>
                <w:sz w:val="28"/>
                <w:szCs w:val="28"/>
              </w:rPr>
              <w:t>CỘNG HOÀ XÃ HỘI CHỦ NGIÃ VIỆT NAM</w:t>
            </w:r>
          </w:p>
          <w:p w:rsidR="00FF3A11" w:rsidRPr="00FF3A11" w:rsidRDefault="00FF3A11" w:rsidP="009A7ADC">
            <w:pPr>
              <w:spacing w:after="0"/>
              <w:jc w:val="center"/>
              <w:rPr>
                <w:b/>
                <w:sz w:val="28"/>
                <w:szCs w:val="28"/>
              </w:rPr>
            </w:pPr>
            <w:r w:rsidRPr="00FF3A11">
              <w:rPr>
                <w:b/>
                <w:sz w:val="28"/>
                <w:szCs w:val="28"/>
              </w:rPr>
              <w:t>Độc lập - Tự do - Hạnh phúc</w:t>
            </w:r>
          </w:p>
          <w:p w:rsidR="00FF3A11" w:rsidRPr="00FF3A11" w:rsidRDefault="00FF3A11" w:rsidP="009A7ADC">
            <w:pPr>
              <w:spacing w:after="0"/>
              <w:jc w:val="center"/>
              <w:rPr>
                <w:b/>
                <w:sz w:val="28"/>
                <w:szCs w:val="28"/>
              </w:rPr>
            </w:pPr>
            <w:r w:rsidRPr="00FF3A11">
              <w:rPr>
                <w:b/>
                <w:noProof/>
                <w:sz w:val="28"/>
                <w:szCs w:val="28"/>
              </w:rPr>
              <mc:AlternateContent>
                <mc:Choice Requires="wps">
                  <w:drawing>
                    <wp:anchor distT="0" distB="0" distL="114300" distR="114300" simplePos="0" relativeHeight="251665408" behindDoc="0" locked="0" layoutInCell="1" allowOverlap="1" wp14:anchorId="43FAF522" wp14:editId="0D9AEF86">
                      <wp:simplePos x="0" y="0"/>
                      <wp:positionH relativeFrom="column">
                        <wp:posOffset>731520</wp:posOffset>
                      </wp:positionH>
                      <wp:positionV relativeFrom="paragraph">
                        <wp:posOffset>2540</wp:posOffset>
                      </wp:positionV>
                      <wp:extent cx="1943100" cy="0"/>
                      <wp:effectExtent l="7620" t="12065" r="1143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21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"/>
                  </w:pict>
                </mc:Fallback>
              </mc:AlternateContent>
            </w:r>
          </w:p>
          <w:p w:rsidR="00FF3A11" w:rsidRPr="00FF3A11" w:rsidRDefault="00FF3A11" w:rsidP="009A7ADC">
            <w:pPr>
              <w:spacing w:after="0"/>
              <w:jc w:val="center"/>
              <w:rPr>
                <w:i/>
                <w:sz w:val="28"/>
                <w:szCs w:val="28"/>
              </w:rPr>
            </w:pPr>
            <w:r w:rsidRPr="00FF3A11">
              <w:rPr>
                <w:i/>
                <w:sz w:val="28"/>
                <w:szCs w:val="28"/>
              </w:rPr>
              <w:t>………; ngày     tháng     năm 201</w:t>
            </w:r>
            <w:r w:rsidR="00140117">
              <w:rPr>
                <w:i/>
                <w:sz w:val="28"/>
                <w:szCs w:val="28"/>
              </w:rPr>
              <w:t>8</w:t>
            </w:r>
          </w:p>
        </w:tc>
      </w:tr>
    </w:tbl>
    <w:p w:rsidR="00FF3A11" w:rsidRPr="00FF3A11" w:rsidRDefault="00FF3A11" w:rsidP="00140117">
      <w:pPr>
        <w:spacing w:after="0"/>
        <w:jc w:val="center"/>
        <w:rPr>
          <w:b/>
          <w:sz w:val="28"/>
          <w:szCs w:val="28"/>
        </w:rPr>
      </w:pPr>
      <w:r w:rsidRPr="00FF3A11">
        <w:rPr>
          <w:b/>
          <w:sz w:val="28"/>
          <w:szCs w:val="28"/>
        </w:rPr>
        <w:t>BÁO CÁO SỐ L</w:t>
      </w:r>
      <w:r w:rsidRPr="00FF3A11">
        <w:rPr>
          <w:rFonts w:hint="eastAsia"/>
          <w:b/>
          <w:sz w:val="28"/>
          <w:szCs w:val="28"/>
        </w:rPr>
        <w:t>Ư</w:t>
      </w:r>
      <w:r w:rsidRPr="00FF3A11">
        <w:rPr>
          <w:b/>
          <w:sz w:val="28"/>
          <w:szCs w:val="28"/>
        </w:rPr>
        <w:t>ỢNG</w:t>
      </w:r>
    </w:p>
    <w:p w:rsidR="00FF3A11" w:rsidRPr="00FF3A11" w:rsidRDefault="00FF3A11" w:rsidP="00140117">
      <w:pPr>
        <w:spacing w:after="0"/>
        <w:jc w:val="center"/>
        <w:rPr>
          <w:b/>
          <w:sz w:val="28"/>
          <w:szCs w:val="28"/>
        </w:rPr>
      </w:pPr>
      <w:r w:rsidRPr="00FF3A11">
        <w:rPr>
          <w:b/>
          <w:sz w:val="28"/>
          <w:szCs w:val="28"/>
        </w:rPr>
        <w:t>HỌC SINH HỌC MÔN GDQP&amp;AN NĂM HỌC 201</w:t>
      </w:r>
      <w:r w:rsidR="00140117">
        <w:rPr>
          <w:b/>
          <w:sz w:val="28"/>
          <w:szCs w:val="28"/>
        </w:rPr>
        <w:t>8</w:t>
      </w:r>
      <w:r w:rsidRPr="00FF3A11">
        <w:rPr>
          <w:b/>
          <w:sz w:val="28"/>
          <w:szCs w:val="28"/>
        </w:rPr>
        <w:t>-201</w:t>
      </w:r>
      <w:r w:rsidR="00140117">
        <w:rPr>
          <w:b/>
          <w:sz w:val="28"/>
          <w:szCs w:val="28"/>
        </w:rPr>
        <w:t>9</w:t>
      </w:r>
    </w:p>
    <w:p w:rsidR="00FF3A11" w:rsidRPr="00FF3A11" w:rsidRDefault="00FF3A11" w:rsidP="00140117">
      <w:pPr>
        <w:spacing w:after="0"/>
        <w:jc w:val="center"/>
        <w:rPr>
          <w:b/>
          <w:sz w:val="28"/>
          <w:szCs w:val="28"/>
        </w:rPr>
      </w:pPr>
      <w:r w:rsidRPr="00FF3A11">
        <w:rPr>
          <w:b/>
          <w:noProof/>
          <w:sz w:val="28"/>
          <w:szCs w:val="28"/>
        </w:rPr>
        <mc:AlternateContent>
          <mc:Choice Requires="wps">
            <w:drawing>
              <wp:anchor distT="0" distB="0" distL="114300" distR="114300" simplePos="0" relativeHeight="251666432" behindDoc="0" locked="0" layoutInCell="1" allowOverlap="1" wp14:anchorId="2583523B" wp14:editId="39F65F06">
                <wp:simplePos x="0" y="0"/>
                <wp:positionH relativeFrom="column">
                  <wp:posOffset>2286000</wp:posOffset>
                </wp:positionH>
                <wp:positionV relativeFrom="paragraph">
                  <wp:posOffset>71755</wp:posOffset>
                </wp:positionV>
                <wp:extent cx="16002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65pt" to="30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"/>
            </w:pict>
          </mc:Fallback>
        </mc:AlternateContent>
      </w:r>
    </w:p>
    <w:p w:rsidR="00FF3A11" w:rsidRPr="00FF3A11" w:rsidRDefault="00FF3A11" w:rsidP="00FF3A11">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644"/>
        <w:gridCol w:w="1644"/>
        <w:gridCol w:w="1644"/>
        <w:gridCol w:w="1644"/>
        <w:gridCol w:w="1644"/>
      </w:tblGrid>
      <w:tr w:rsidR="00FF3A11" w:rsidRPr="00FF3A11" w:rsidTr="00C61E34">
        <w:tc>
          <w:tcPr>
            <w:tcW w:w="1644" w:type="dxa"/>
            <w:shd w:val="clear" w:color="auto" w:fill="auto"/>
          </w:tcPr>
          <w:p w:rsidR="00FF3A11" w:rsidRPr="00FF3A11" w:rsidRDefault="00FF3A11" w:rsidP="00FF3A11">
            <w:pPr>
              <w:spacing w:after="0"/>
              <w:rPr>
                <w:b/>
                <w:sz w:val="28"/>
                <w:szCs w:val="28"/>
              </w:rPr>
            </w:pPr>
            <w:r w:rsidRPr="00FF3A11">
              <w:rPr>
                <w:b/>
                <w:sz w:val="28"/>
                <w:szCs w:val="28"/>
              </w:rPr>
              <w:t>Các khối</w:t>
            </w:r>
          </w:p>
        </w:tc>
        <w:tc>
          <w:tcPr>
            <w:tcW w:w="1644" w:type="dxa"/>
            <w:shd w:val="clear" w:color="auto" w:fill="auto"/>
          </w:tcPr>
          <w:p w:rsidR="00FF3A11" w:rsidRPr="00FF3A11" w:rsidRDefault="00FF3A11" w:rsidP="00FF3A11">
            <w:pPr>
              <w:spacing w:after="0"/>
              <w:rPr>
                <w:b/>
                <w:sz w:val="28"/>
                <w:szCs w:val="28"/>
              </w:rPr>
            </w:pPr>
            <w:r w:rsidRPr="00FF3A11">
              <w:rPr>
                <w:b/>
                <w:sz w:val="28"/>
                <w:szCs w:val="28"/>
              </w:rPr>
              <w:t xml:space="preserve"> Tổng số lớp</w:t>
            </w:r>
          </w:p>
        </w:tc>
        <w:tc>
          <w:tcPr>
            <w:tcW w:w="1644" w:type="dxa"/>
            <w:shd w:val="clear" w:color="auto" w:fill="auto"/>
          </w:tcPr>
          <w:p w:rsidR="00FF3A11" w:rsidRPr="00FF3A11" w:rsidRDefault="00FF3A11" w:rsidP="00FF3A11">
            <w:pPr>
              <w:spacing w:after="0"/>
              <w:rPr>
                <w:b/>
                <w:sz w:val="28"/>
                <w:szCs w:val="28"/>
              </w:rPr>
            </w:pPr>
            <w:r w:rsidRPr="00FF3A11">
              <w:rPr>
                <w:b/>
                <w:sz w:val="28"/>
                <w:szCs w:val="28"/>
              </w:rPr>
              <w:t>Tổng số học sinh</w:t>
            </w:r>
          </w:p>
        </w:tc>
        <w:tc>
          <w:tcPr>
            <w:tcW w:w="1644" w:type="dxa"/>
            <w:shd w:val="clear" w:color="auto" w:fill="auto"/>
          </w:tcPr>
          <w:p w:rsidR="00FF3A11" w:rsidRPr="00FF3A11" w:rsidRDefault="00FF3A11" w:rsidP="00FF3A11">
            <w:pPr>
              <w:spacing w:after="0"/>
              <w:rPr>
                <w:b/>
                <w:sz w:val="28"/>
                <w:szCs w:val="28"/>
              </w:rPr>
            </w:pPr>
            <w:r w:rsidRPr="00FF3A11">
              <w:rPr>
                <w:b/>
                <w:sz w:val="28"/>
                <w:szCs w:val="28"/>
              </w:rPr>
              <w:t>Số học</w:t>
            </w:r>
          </w:p>
        </w:tc>
        <w:tc>
          <w:tcPr>
            <w:tcW w:w="1644" w:type="dxa"/>
            <w:shd w:val="clear" w:color="auto" w:fill="auto"/>
          </w:tcPr>
          <w:p w:rsidR="00FF3A11" w:rsidRPr="00FF3A11" w:rsidRDefault="00FF3A11" w:rsidP="00FF3A11">
            <w:pPr>
              <w:spacing w:after="0"/>
              <w:rPr>
                <w:b/>
                <w:sz w:val="28"/>
                <w:szCs w:val="28"/>
              </w:rPr>
            </w:pPr>
            <w:r w:rsidRPr="00FF3A11">
              <w:rPr>
                <w:b/>
                <w:sz w:val="28"/>
                <w:szCs w:val="28"/>
              </w:rPr>
              <w:t>Số không học</w:t>
            </w:r>
          </w:p>
        </w:tc>
        <w:tc>
          <w:tcPr>
            <w:tcW w:w="1644" w:type="dxa"/>
            <w:shd w:val="clear" w:color="auto" w:fill="auto"/>
          </w:tcPr>
          <w:p w:rsidR="00FF3A11" w:rsidRPr="00FF3A11" w:rsidRDefault="00FF3A11" w:rsidP="00FF3A11">
            <w:pPr>
              <w:spacing w:after="0"/>
              <w:rPr>
                <w:b/>
                <w:sz w:val="28"/>
                <w:szCs w:val="28"/>
              </w:rPr>
            </w:pPr>
            <w:r w:rsidRPr="00FF3A11">
              <w:rPr>
                <w:b/>
                <w:sz w:val="28"/>
                <w:szCs w:val="28"/>
              </w:rPr>
              <w:t>Ghi Chú</w:t>
            </w:r>
          </w:p>
        </w:tc>
      </w:tr>
      <w:tr w:rsidR="00FF3A11" w:rsidRPr="00FF3A11" w:rsidTr="00C61E34">
        <w:tc>
          <w:tcPr>
            <w:tcW w:w="1644" w:type="dxa"/>
            <w:shd w:val="clear" w:color="auto" w:fill="auto"/>
          </w:tcPr>
          <w:p w:rsidR="00FF3A11" w:rsidRPr="00FF3A11" w:rsidRDefault="00FF3A11" w:rsidP="00FF3A11">
            <w:pPr>
              <w:spacing w:after="0"/>
              <w:rPr>
                <w:sz w:val="28"/>
                <w:szCs w:val="28"/>
              </w:rPr>
            </w:pPr>
            <w:r w:rsidRPr="00FF3A11">
              <w:rPr>
                <w:sz w:val="28"/>
                <w:szCs w:val="28"/>
              </w:rPr>
              <w:t>Khối10</w:t>
            </w: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r>
      <w:tr w:rsidR="00FF3A11" w:rsidRPr="00FF3A11" w:rsidTr="00C61E34">
        <w:tc>
          <w:tcPr>
            <w:tcW w:w="1644" w:type="dxa"/>
            <w:shd w:val="clear" w:color="auto" w:fill="auto"/>
          </w:tcPr>
          <w:p w:rsidR="00FF3A11" w:rsidRPr="00FF3A11" w:rsidRDefault="00FF3A11" w:rsidP="00FF3A11">
            <w:pPr>
              <w:spacing w:after="0"/>
              <w:rPr>
                <w:sz w:val="28"/>
                <w:szCs w:val="28"/>
              </w:rPr>
            </w:pPr>
            <w:r w:rsidRPr="00FF3A11">
              <w:rPr>
                <w:sz w:val="28"/>
                <w:szCs w:val="28"/>
              </w:rPr>
              <w:t>Khối 11</w:t>
            </w: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r>
      <w:tr w:rsidR="00FF3A11" w:rsidRPr="00FF3A11" w:rsidTr="00C61E34">
        <w:tc>
          <w:tcPr>
            <w:tcW w:w="1644" w:type="dxa"/>
            <w:shd w:val="clear" w:color="auto" w:fill="auto"/>
          </w:tcPr>
          <w:p w:rsidR="00FF3A11" w:rsidRPr="00FF3A11" w:rsidRDefault="00FF3A11" w:rsidP="00FF3A11">
            <w:pPr>
              <w:spacing w:after="0"/>
              <w:rPr>
                <w:sz w:val="28"/>
                <w:szCs w:val="28"/>
              </w:rPr>
            </w:pPr>
            <w:r w:rsidRPr="00FF3A11">
              <w:rPr>
                <w:sz w:val="28"/>
                <w:szCs w:val="28"/>
              </w:rPr>
              <w:t>Khối 12</w:t>
            </w: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r>
      <w:tr w:rsidR="00FF3A11" w:rsidRPr="00FF3A11" w:rsidTr="00C61E34">
        <w:tc>
          <w:tcPr>
            <w:tcW w:w="1644" w:type="dxa"/>
            <w:shd w:val="clear" w:color="auto" w:fill="auto"/>
          </w:tcPr>
          <w:p w:rsidR="00FF3A11" w:rsidRPr="00FF3A11" w:rsidRDefault="00FF3A11" w:rsidP="00FF3A11">
            <w:pPr>
              <w:spacing w:after="0"/>
              <w:rPr>
                <w:sz w:val="28"/>
                <w:szCs w:val="28"/>
              </w:rPr>
            </w:pPr>
            <w:r w:rsidRPr="00FF3A11">
              <w:rPr>
                <w:sz w:val="28"/>
                <w:szCs w:val="28"/>
              </w:rPr>
              <w:t>Cộng</w:t>
            </w: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c>
          <w:tcPr>
            <w:tcW w:w="1644" w:type="dxa"/>
            <w:shd w:val="clear" w:color="auto" w:fill="auto"/>
          </w:tcPr>
          <w:p w:rsidR="00FF3A11" w:rsidRPr="00FF3A11" w:rsidRDefault="00FF3A11" w:rsidP="00FF3A11">
            <w:pPr>
              <w:spacing w:after="0"/>
              <w:rPr>
                <w:b/>
                <w:sz w:val="28"/>
                <w:szCs w:val="28"/>
              </w:rPr>
            </w:pPr>
          </w:p>
        </w:tc>
      </w:tr>
    </w:tbl>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FF3A11">
      <w:pPr>
        <w:spacing w:after="0"/>
        <w:rPr>
          <w:b/>
          <w:sz w:val="28"/>
          <w:szCs w:val="28"/>
        </w:rPr>
      </w:pPr>
    </w:p>
    <w:p w:rsidR="00FF3A11" w:rsidRPr="00FF3A11" w:rsidRDefault="00FF3A11" w:rsidP="009E6AF3">
      <w:pPr>
        <w:spacing w:after="0"/>
        <w:jc w:val="right"/>
        <w:rPr>
          <w:b/>
          <w:sz w:val="28"/>
          <w:szCs w:val="28"/>
        </w:rPr>
      </w:pPr>
      <w:r w:rsidRPr="00FF3A11">
        <w:rPr>
          <w:b/>
          <w:sz w:val="28"/>
          <w:szCs w:val="28"/>
        </w:rPr>
        <w:t>Mẫu số 3:</w:t>
      </w:r>
    </w:p>
    <w:tbl>
      <w:tblPr>
        <w:tblW w:w="11867" w:type="dxa"/>
        <w:tblInd w:w="-1026" w:type="dxa"/>
        <w:tblLook w:val="01E0" w:firstRow="1" w:lastRow="1" w:firstColumn="1" w:lastColumn="1" w:noHBand="0" w:noVBand="0"/>
      </w:tblPr>
      <w:tblGrid>
        <w:gridCol w:w="5387"/>
        <w:gridCol w:w="6480"/>
      </w:tblGrid>
      <w:tr w:rsidR="00FF3A11" w:rsidRPr="00FF3A11" w:rsidTr="009E6AF3">
        <w:tc>
          <w:tcPr>
            <w:tcW w:w="5387" w:type="dxa"/>
            <w:shd w:val="clear" w:color="auto" w:fill="auto"/>
          </w:tcPr>
          <w:p w:rsidR="00FF3A11" w:rsidRPr="00FF3A11" w:rsidRDefault="00FF3A11" w:rsidP="009E6AF3">
            <w:pPr>
              <w:spacing w:after="0"/>
              <w:jc w:val="center"/>
              <w:rPr>
                <w:sz w:val="28"/>
                <w:szCs w:val="28"/>
              </w:rPr>
            </w:pPr>
            <w:r w:rsidRPr="00FF3A11">
              <w:rPr>
                <w:sz w:val="28"/>
                <w:szCs w:val="28"/>
              </w:rPr>
              <w:t>SỞ GIÁO DỤC VÀ ĐÀO TẠO ĐẮK LẮK</w:t>
            </w:r>
          </w:p>
          <w:p w:rsidR="00FF3A11" w:rsidRPr="00FF3A11" w:rsidRDefault="00FF3A11" w:rsidP="009E6AF3">
            <w:pPr>
              <w:spacing w:after="0"/>
              <w:jc w:val="center"/>
              <w:rPr>
                <w:b/>
                <w:sz w:val="28"/>
                <w:szCs w:val="28"/>
              </w:rPr>
            </w:pPr>
            <w:r w:rsidRPr="00FF3A11">
              <w:rPr>
                <w:b/>
                <w:noProof/>
                <w:sz w:val="28"/>
                <w:szCs w:val="28"/>
              </w:rPr>
              <mc:AlternateContent>
                <mc:Choice Requires="wps">
                  <w:drawing>
                    <wp:anchor distT="0" distB="0" distL="114300" distR="114300" simplePos="0" relativeHeight="251667456" behindDoc="0" locked="0" layoutInCell="1" allowOverlap="1" wp14:anchorId="64F56A78" wp14:editId="36026AFD">
                      <wp:simplePos x="0" y="0"/>
                      <wp:positionH relativeFrom="column">
                        <wp:posOffset>502920</wp:posOffset>
                      </wp:positionH>
                      <wp:positionV relativeFrom="paragraph">
                        <wp:posOffset>192405</wp:posOffset>
                      </wp:positionV>
                      <wp:extent cx="1600200" cy="0"/>
                      <wp:effectExtent l="7620" t="11430" r="1143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15pt" to="165.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"/>
                  </w:pict>
                </mc:Fallback>
              </mc:AlternateContent>
            </w:r>
            <w:r w:rsidRPr="00FF3A11">
              <w:rPr>
                <w:b/>
                <w:sz w:val="28"/>
                <w:szCs w:val="28"/>
              </w:rPr>
              <w:t>TR</w:t>
            </w:r>
            <w:r w:rsidRPr="00FF3A11">
              <w:rPr>
                <w:rFonts w:hint="eastAsia"/>
                <w:b/>
                <w:sz w:val="28"/>
                <w:szCs w:val="28"/>
              </w:rPr>
              <w:t>Ư</w:t>
            </w:r>
            <w:r w:rsidRPr="00FF3A11">
              <w:rPr>
                <w:b/>
                <w:sz w:val="28"/>
                <w:szCs w:val="28"/>
              </w:rPr>
              <w:t>ỜNG ………</w:t>
            </w:r>
          </w:p>
        </w:tc>
        <w:tc>
          <w:tcPr>
            <w:tcW w:w="6480" w:type="dxa"/>
            <w:shd w:val="clear" w:color="auto" w:fill="auto"/>
          </w:tcPr>
          <w:p w:rsidR="00FF3A11" w:rsidRPr="00FF3A11" w:rsidRDefault="00FF3A11" w:rsidP="009E6AF3">
            <w:pPr>
              <w:spacing w:after="0"/>
              <w:jc w:val="center"/>
              <w:rPr>
                <w:b/>
                <w:sz w:val="28"/>
                <w:szCs w:val="28"/>
              </w:rPr>
            </w:pPr>
            <w:r w:rsidRPr="00FF3A11">
              <w:rPr>
                <w:b/>
                <w:sz w:val="28"/>
                <w:szCs w:val="28"/>
              </w:rPr>
              <w:t>CỘNG HOÀ XÃ HỘI CHỦ NGIÃ VIỆT NAM</w:t>
            </w:r>
          </w:p>
          <w:p w:rsidR="00FF3A11" w:rsidRPr="00FF3A11" w:rsidRDefault="00FF3A11" w:rsidP="009E6AF3">
            <w:pPr>
              <w:spacing w:after="0"/>
              <w:jc w:val="center"/>
              <w:rPr>
                <w:b/>
                <w:sz w:val="28"/>
                <w:szCs w:val="28"/>
              </w:rPr>
            </w:pPr>
            <w:r w:rsidRPr="00FF3A11">
              <w:rPr>
                <w:b/>
                <w:sz w:val="28"/>
                <w:szCs w:val="28"/>
              </w:rPr>
              <w:t>Độc lập - Tự do - Hạnh phúc</w:t>
            </w:r>
          </w:p>
          <w:p w:rsidR="00FF3A11" w:rsidRPr="00FF3A11" w:rsidRDefault="00FF3A11" w:rsidP="009E6AF3">
            <w:pPr>
              <w:spacing w:after="0"/>
              <w:jc w:val="center"/>
              <w:rPr>
                <w:b/>
                <w:sz w:val="28"/>
                <w:szCs w:val="28"/>
              </w:rPr>
            </w:pPr>
            <w:r w:rsidRPr="00FF3A11">
              <w:rPr>
                <w:b/>
                <w:noProof/>
                <w:sz w:val="28"/>
                <w:szCs w:val="28"/>
              </w:rPr>
              <mc:AlternateContent>
                <mc:Choice Requires="wps">
                  <w:drawing>
                    <wp:anchor distT="0" distB="0" distL="114300" distR="114300" simplePos="0" relativeHeight="251668480" behindDoc="0" locked="0" layoutInCell="1" allowOverlap="1" wp14:anchorId="15CF4D3F" wp14:editId="4CD31B7D">
                      <wp:simplePos x="0" y="0"/>
                      <wp:positionH relativeFrom="column">
                        <wp:posOffset>731520</wp:posOffset>
                      </wp:positionH>
                      <wp:positionV relativeFrom="paragraph">
                        <wp:posOffset>2540</wp:posOffset>
                      </wp:positionV>
                      <wp:extent cx="1943100" cy="0"/>
                      <wp:effectExtent l="7620" t="12065" r="1143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pt" to="21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"/>
                  </w:pict>
                </mc:Fallback>
              </mc:AlternateContent>
            </w:r>
          </w:p>
          <w:p w:rsidR="00FF3A11" w:rsidRPr="00FF3A11" w:rsidRDefault="00FF3A11" w:rsidP="009E6AF3">
            <w:pPr>
              <w:spacing w:after="0"/>
              <w:jc w:val="center"/>
              <w:rPr>
                <w:i/>
                <w:sz w:val="28"/>
                <w:szCs w:val="28"/>
              </w:rPr>
            </w:pPr>
            <w:r w:rsidRPr="00FF3A11">
              <w:rPr>
                <w:i/>
                <w:sz w:val="28"/>
                <w:szCs w:val="28"/>
              </w:rPr>
              <w:t>………; ngày     tháng     năm 201</w:t>
            </w:r>
            <w:r w:rsidR="009E6AF3">
              <w:rPr>
                <w:i/>
                <w:sz w:val="28"/>
                <w:szCs w:val="28"/>
              </w:rPr>
              <w:t>8</w:t>
            </w:r>
          </w:p>
        </w:tc>
      </w:tr>
    </w:tbl>
    <w:p w:rsidR="00FF3A11" w:rsidRPr="00FF3A11" w:rsidRDefault="00FF3A11" w:rsidP="009E6AF3">
      <w:pPr>
        <w:spacing w:after="0"/>
        <w:jc w:val="center"/>
        <w:rPr>
          <w:b/>
          <w:sz w:val="28"/>
          <w:szCs w:val="28"/>
        </w:rPr>
      </w:pPr>
      <w:r w:rsidRPr="00FF3A11">
        <w:rPr>
          <w:b/>
          <w:sz w:val="28"/>
          <w:szCs w:val="28"/>
        </w:rPr>
        <w:t>BÁO CÁO</w:t>
      </w:r>
    </w:p>
    <w:p w:rsidR="00FF3A11" w:rsidRPr="00FF3A11" w:rsidRDefault="00FF3A11" w:rsidP="009E6AF3">
      <w:pPr>
        <w:spacing w:after="0"/>
        <w:jc w:val="center"/>
        <w:rPr>
          <w:b/>
          <w:sz w:val="28"/>
          <w:szCs w:val="28"/>
        </w:rPr>
      </w:pPr>
      <w:r w:rsidRPr="00FF3A11">
        <w:rPr>
          <w:b/>
          <w:sz w:val="28"/>
          <w:szCs w:val="28"/>
        </w:rPr>
        <w:t>THIẾT BỊ DẠY HỌC MÔN HỌC GDQP-AN NĂM HỌC 201</w:t>
      </w:r>
      <w:r w:rsidR="009E6AF3">
        <w:rPr>
          <w:b/>
          <w:sz w:val="28"/>
          <w:szCs w:val="28"/>
        </w:rPr>
        <w:t>8</w:t>
      </w:r>
      <w:r w:rsidRPr="00FF3A11">
        <w:rPr>
          <w:b/>
          <w:sz w:val="28"/>
          <w:szCs w:val="28"/>
        </w:rPr>
        <w:t>-201</w:t>
      </w:r>
      <w:r w:rsidR="009E6AF3">
        <w:rPr>
          <w:b/>
          <w:sz w:val="28"/>
          <w:szCs w:val="28"/>
        </w:rPr>
        <w:t>9</w:t>
      </w:r>
    </w:p>
    <w:p w:rsidR="00FF3A11" w:rsidRPr="00FF3A11" w:rsidRDefault="00FF3A11" w:rsidP="009E6AF3">
      <w:pPr>
        <w:spacing w:after="0"/>
        <w:jc w:val="center"/>
        <w:rPr>
          <w:b/>
          <w:sz w:val="28"/>
          <w:szCs w:val="28"/>
        </w:rPr>
      </w:pPr>
      <w:r w:rsidRPr="00FF3A11">
        <w:rPr>
          <w:b/>
          <w:noProof/>
          <w:sz w:val="28"/>
          <w:szCs w:val="28"/>
        </w:rPr>
        <mc:AlternateContent>
          <mc:Choice Requires="wps">
            <w:drawing>
              <wp:anchor distT="0" distB="0" distL="114300" distR="114300" simplePos="0" relativeHeight="251669504" behindDoc="0" locked="0" layoutInCell="1" allowOverlap="1" wp14:anchorId="6B4AA3A3" wp14:editId="29749FEC">
                <wp:simplePos x="0" y="0"/>
                <wp:positionH relativeFrom="column">
                  <wp:posOffset>2171700</wp:posOffset>
                </wp:positionH>
                <wp:positionV relativeFrom="paragraph">
                  <wp:posOffset>5080</wp:posOffset>
                </wp:positionV>
                <wp:extent cx="1600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pt" to="2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"/>
            </w:pict>
          </mc:Fallback>
        </mc:AlternateConten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900"/>
        <w:gridCol w:w="1080"/>
        <w:gridCol w:w="900"/>
        <w:gridCol w:w="1080"/>
        <w:gridCol w:w="900"/>
        <w:gridCol w:w="1080"/>
      </w:tblGrid>
      <w:tr w:rsidR="00FF3A11" w:rsidRPr="00FF3A11" w:rsidTr="00C61E34">
        <w:tc>
          <w:tcPr>
            <w:tcW w:w="540" w:type="dxa"/>
            <w:vMerge w:val="restart"/>
            <w:shd w:val="clear" w:color="auto" w:fill="auto"/>
          </w:tcPr>
          <w:p w:rsidR="00FF3A11" w:rsidRPr="00FF3A11" w:rsidRDefault="00FF3A11" w:rsidP="00FF3A11">
            <w:pPr>
              <w:spacing w:after="0"/>
              <w:rPr>
                <w:b/>
                <w:iCs/>
                <w:sz w:val="28"/>
                <w:szCs w:val="28"/>
              </w:rPr>
            </w:pPr>
            <w:r w:rsidRPr="00FF3A11">
              <w:rPr>
                <w:b/>
                <w:iCs/>
                <w:sz w:val="28"/>
                <w:szCs w:val="28"/>
              </w:rPr>
              <w:t>TT</w:t>
            </w:r>
          </w:p>
        </w:tc>
        <w:tc>
          <w:tcPr>
            <w:tcW w:w="3780" w:type="dxa"/>
            <w:vMerge w:val="restart"/>
            <w:shd w:val="clear" w:color="auto" w:fill="auto"/>
          </w:tcPr>
          <w:p w:rsidR="00FF3A11" w:rsidRPr="00FF3A11" w:rsidRDefault="00FF3A11" w:rsidP="00FF3A11">
            <w:pPr>
              <w:spacing w:after="0"/>
              <w:rPr>
                <w:b/>
                <w:iCs/>
                <w:sz w:val="28"/>
                <w:szCs w:val="28"/>
              </w:rPr>
            </w:pPr>
          </w:p>
          <w:p w:rsidR="00FF3A11" w:rsidRPr="00FF3A11" w:rsidRDefault="00FF3A11" w:rsidP="00FF3A11">
            <w:pPr>
              <w:spacing w:after="0"/>
              <w:rPr>
                <w:b/>
                <w:iCs/>
                <w:sz w:val="28"/>
                <w:szCs w:val="28"/>
              </w:rPr>
            </w:pPr>
            <w:r w:rsidRPr="00FF3A11">
              <w:rPr>
                <w:b/>
                <w:iCs/>
                <w:sz w:val="28"/>
                <w:szCs w:val="28"/>
              </w:rPr>
              <w:t>Tên thiết bị</w:t>
            </w:r>
          </w:p>
        </w:tc>
        <w:tc>
          <w:tcPr>
            <w:tcW w:w="900" w:type="dxa"/>
            <w:vMerge w:val="restart"/>
            <w:shd w:val="clear" w:color="auto" w:fill="auto"/>
          </w:tcPr>
          <w:p w:rsidR="00FF3A11" w:rsidRPr="00FF3A11" w:rsidRDefault="00FF3A11" w:rsidP="00FF3A11">
            <w:pPr>
              <w:spacing w:after="0"/>
              <w:rPr>
                <w:b/>
                <w:iCs/>
                <w:sz w:val="28"/>
                <w:szCs w:val="28"/>
              </w:rPr>
            </w:pPr>
            <w:r w:rsidRPr="00FF3A11">
              <w:rPr>
                <w:b/>
                <w:iCs/>
                <w:sz w:val="28"/>
                <w:szCs w:val="28"/>
              </w:rPr>
              <w:t>Đơn vị tính</w:t>
            </w:r>
          </w:p>
        </w:tc>
        <w:tc>
          <w:tcPr>
            <w:tcW w:w="3060" w:type="dxa"/>
            <w:gridSpan w:val="3"/>
            <w:shd w:val="clear" w:color="auto" w:fill="auto"/>
          </w:tcPr>
          <w:p w:rsidR="00FF3A11" w:rsidRPr="00FF3A11" w:rsidRDefault="00FF3A11" w:rsidP="00FF3A11">
            <w:pPr>
              <w:spacing w:after="0"/>
              <w:rPr>
                <w:b/>
                <w:iCs/>
                <w:sz w:val="28"/>
                <w:szCs w:val="28"/>
              </w:rPr>
            </w:pPr>
            <w:r w:rsidRPr="00FF3A11">
              <w:rPr>
                <w:b/>
                <w:iCs/>
                <w:sz w:val="28"/>
                <w:szCs w:val="28"/>
              </w:rPr>
              <w:t>Đã mua sắm</w:t>
            </w:r>
          </w:p>
        </w:tc>
        <w:tc>
          <w:tcPr>
            <w:tcW w:w="900" w:type="dxa"/>
            <w:vMerge w:val="restart"/>
            <w:shd w:val="clear" w:color="auto" w:fill="auto"/>
          </w:tcPr>
          <w:p w:rsidR="00FF3A11" w:rsidRPr="00FF3A11" w:rsidRDefault="00FF3A11" w:rsidP="00FF3A11">
            <w:pPr>
              <w:spacing w:after="0"/>
              <w:rPr>
                <w:b/>
                <w:iCs/>
                <w:sz w:val="28"/>
                <w:szCs w:val="28"/>
              </w:rPr>
            </w:pPr>
            <w:r w:rsidRPr="00FF3A11">
              <w:rPr>
                <w:b/>
                <w:iCs/>
                <w:sz w:val="28"/>
                <w:szCs w:val="28"/>
              </w:rPr>
              <w:t>Hiện có</w:t>
            </w:r>
          </w:p>
        </w:tc>
        <w:tc>
          <w:tcPr>
            <w:tcW w:w="1080" w:type="dxa"/>
            <w:vMerge w:val="restart"/>
            <w:shd w:val="clear" w:color="auto" w:fill="auto"/>
          </w:tcPr>
          <w:p w:rsidR="00FF3A11" w:rsidRPr="00FF3A11" w:rsidRDefault="00FF3A11" w:rsidP="00FF3A11">
            <w:pPr>
              <w:spacing w:after="0"/>
              <w:rPr>
                <w:b/>
                <w:iCs/>
                <w:sz w:val="28"/>
                <w:szCs w:val="28"/>
              </w:rPr>
            </w:pPr>
            <w:r w:rsidRPr="00FF3A11">
              <w:rPr>
                <w:b/>
                <w:iCs/>
                <w:sz w:val="28"/>
                <w:szCs w:val="28"/>
              </w:rPr>
              <w:t>Ghi chú</w:t>
            </w:r>
          </w:p>
        </w:tc>
      </w:tr>
      <w:tr w:rsidR="00FF3A11" w:rsidRPr="00FF3A11" w:rsidTr="00C61E34">
        <w:tc>
          <w:tcPr>
            <w:tcW w:w="540" w:type="dxa"/>
            <w:vMerge/>
            <w:shd w:val="clear" w:color="auto" w:fill="auto"/>
          </w:tcPr>
          <w:p w:rsidR="00FF3A11" w:rsidRPr="00FF3A11" w:rsidRDefault="00FF3A11" w:rsidP="00FF3A11">
            <w:pPr>
              <w:spacing w:after="0"/>
              <w:rPr>
                <w:iCs/>
                <w:sz w:val="28"/>
                <w:szCs w:val="28"/>
              </w:rPr>
            </w:pPr>
          </w:p>
        </w:tc>
        <w:tc>
          <w:tcPr>
            <w:tcW w:w="3780" w:type="dxa"/>
            <w:vMerge/>
            <w:shd w:val="clear" w:color="auto" w:fill="auto"/>
          </w:tcPr>
          <w:p w:rsidR="00FF3A11" w:rsidRPr="00FF3A11" w:rsidRDefault="00FF3A11" w:rsidP="00FF3A11">
            <w:pPr>
              <w:spacing w:after="0"/>
              <w:rPr>
                <w:iCs/>
                <w:sz w:val="28"/>
                <w:szCs w:val="28"/>
              </w:rPr>
            </w:pPr>
          </w:p>
        </w:tc>
        <w:tc>
          <w:tcPr>
            <w:tcW w:w="900" w:type="dxa"/>
            <w:vMerge/>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b/>
                <w:iCs/>
                <w:sz w:val="28"/>
                <w:szCs w:val="28"/>
              </w:rPr>
            </w:pPr>
            <w:r w:rsidRPr="00FF3A11">
              <w:rPr>
                <w:b/>
                <w:iCs/>
                <w:sz w:val="28"/>
                <w:szCs w:val="28"/>
              </w:rPr>
              <w:t>Trên cấp</w:t>
            </w:r>
          </w:p>
        </w:tc>
        <w:tc>
          <w:tcPr>
            <w:tcW w:w="900" w:type="dxa"/>
            <w:shd w:val="clear" w:color="auto" w:fill="auto"/>
          </w:tcPr>
          <w:p w:rsidR="00FF3A11" w:rsidRPr="00FF3A11" w:rsidRDefault="00FF3A11" w:rsidP="00FF3A11">
            <w:pPr>
              <w:spacing w:after="0"/>
              <w:rPr>
                <w:b/>
                <w:iCs/>
                <w:sz w:val="28"/>
                <w:szCs w:val="28"/>
              </w:rPr>
            </w:pPr>
            <w:r w:rsidRPr="00FF3A11">
              <w:rPr>
                <w:b/>
                <w:iCs/>
                <w:sz w:val="28"/>
                <w:szCs w:val="28"/>
              </w:rPr>
              <w:t>Tự mua sắm</w:t>
            </w:r>
          </w:p>
        </w:tc>
        <w:tc>
          <w:tcPr>
            <w:tcW w:w="1080" w:type="dxa"/>
            <w:shd w:val="clear" w:color="auto" w:fill="auto"/>
          </w:tcPr>
          <w:p w:rsidR="00FF3A11" w:rsidRPr="00FF3A11" w:rsidRDefault="00FF3A11" w:rsidP="00FF3A11">
            <w:pPr>
              <w:spacing w:after="0"/>
              <w:rPr>
                <w:b/>
                <w:iCs/>
                <w:sz w:val="28"/>
                <w:szCs w:val="28"/>
              </w:rPr>
            </w:pPr>
            <w:r w:rsidRPr="00FF3A11">
              <w:rPr>
                <w:b/>
                <w:iCs/>
                <w:sz w:val="28"/>
                <w:szCs w:val="28"/>
              </w:rPr>
              <w:t>cộng</w:t>
            </w:r>
          </w:p>
        </w:tc>
        <w:tc>
          <w:tcPr>
            <w:tcW w:w="900" w:type="dxa"/>
            <w:vMerge/>
            <w:shd w:val="clear" w:color="auto" w:fill="auto"/>
          </w:tcPr>
          <w:p w:rsidR="00FF3A11" w:rsidRPr="00FF3A11" w:rsidRDefault="00FF3A11" w:rsidP="00FF3A11">
            <w:pPr>
              <w:spacing w:after="0"/>
              <w:rPr>
                <w:iCs/>
                <w:sz w:val="28"/>
                <w:szCs w:val="28"/>
              </w:rPr>
            </w:pPr>
          </w:p>
        </w:tc>
        <w:tc>
          <w:tcPr>
            <w:tcW w:w="1080" w:type="dxa"/>
            <w:vMerge/>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I</w:t>
            </w:r>
          </w:p>
        </w:tc>
        <w:tc>
          <w:tcPr>
            <w:tcW w:w="3780" w:type="dxa"/>
            <w:shd w:val="clear" w:color="auto" w:fill="auto"/>
          </w:tcPr>
          <w:p w:rsidR="00FF3A11" w:rsidRPr="00FF3A11" w:rsidRDefault="00FF3A11" w:rsidP="00FF3A11">
            <w:pPr>
              <w:spacing w:after="0"/>
              <w:rPr>
                <w:sz w:val="28"/>
                <w:szCs w:val="28"/>
              </w:rPr>
            </w:pPr>
            <w:r w:rsidRPr="00FF3A11">
              <w:rPr>
                <w:sz w:val="28"/>
                <w:szCs w:val="28"/>
              </w:rPr>
              <w:t>Tài liệu</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01</w:t>
            </w:r>
          </w:p>
        </w:tc>
        <w:tc>
          <w:tcPr>
            <w:tcW w:w="3780" w:type="dxa"/>
            <w:shd w:val="clear" w:color="auto" w:fill="auto"/>
          </w:tcPr>
          <w:p w:rsidR="00FF3A11" w:rsidRPr="00FF3A11" w:rsidRDefault="00FF3A11" w:rsidP="00FF3A11">
            <w:pPr>
              <w:spacing w:after="0"/>
              <w:rPr>
                <w:sz w:val="28"/>
                <w:szCs w:val="28"/>
              </w:rPr>
            </w:pPr>
            <w:r w:rsidRPr="00FF3A11">
              <w:rPr>
                <w:sz w:val="28"/>
                <w:szCs w:val="28"/>
              </w:rPr>
              <w:t>Sách giáo khoa GDQP – AN lớp 10</w:t>
            </w:r>
          </w:p>
        </w:tc>
        <w:tc>
          <w:tcPr>
            <w:tcW w:w="900" w:type="dxa"/>
            <w:shd w:val="clear" w:color="auto" w:fill="auto"/>
          </w:tcPr>
          <w:p w:rsidR="00FF3A11" w:rsidRPr="00FF3A11" w:rsidRDefault="00FF3A11" w:rsidP="00FF3A11">
            <w:pPr>
              <w:spacing w:after="0"/>
              <w:rPr>
                <w:sz w:val="28"/>
                <w:szCs w:val="28"/>
              </w:rPr>
            </w:pPr>
            <w:r w:rsidRPr="00FF3A11">
              <w:rPr>
                <w:sz w:val="28"/>
                <w:szCs w:val="28"/>
              </w:rPr>
              <w:t>quyển</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02</w:t>
            </w:r>
          </w:p>
        </w:tc>
        <w:tc>
          <w:tcPr>
            <w:tcW w:w="3780" w:type="dxa"/>
            <w:shd w:val="clear" w:color="auto" w:fill="auto"/>
          </w:tcPr>
          <w:p w:rsidR="00FF3A11" w:rsidRPr="00FF3A11" w:rsidRDefault="00FF3A11" w:rsidP="00FF3A11">
            <w:pPr>
              <w:spacing w:after="0"/>
              <w:rPr>
                <w:sz w:val="28"/>
                <w:szCs w:val="28"/>
              </w:rPr>
            </w:pPr>
            <w:r w:rsidRPr="00FF3A11">
              <w:rPr>
                <w:sz w:val="28"/>
                <w:szCs w:val="28"/>
              </w:rPr>
              <w:t>Sách giáo khoa GDQP – AN lớp 11</w:t>
            </w:r>
          </w:p>
        </w:tc>
        <w:tc>
          <w:tcPr>
            <w:tcW w:w="900" w:type="dxa"/>
            <w:shd w:val="clear" w:color="auto" w:fill="auto"/>
          </w:tcPr>
          <w:p w:rsidR="00FF3A11" w:rsidRPr="00FF3A11" w:rsidRDefault="00FF3A11" w:rsidP="00FF3A11">
            <w:pPr>
              <w:spacing w:after="0"/>
              <w:rPr>
                <w:sz w:val="28"/>
                <w:szCs w:val="28"/>
              </w:rPr>
            </w:pPr>
            <w:r w:rsidRPr="00FF3A11">
              <w:rPr>
                <w:sz w:val="28"/>
                <w:szCs w:val="28"/>
              </w:rPr>
              <w:t>quyển</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03</w:t>
            </w:r>
          </w:p>
        </w:tc>
        <w:tc>
          <w:tcPr>
            <w:tcW w:w="3780" w:type="dxa"/>
            <w:shd w:val="clear" w:color="auto" w:fill="auto"/>
          </w:tcPr>
          <w:p w:rsidR="00FF3A11" w:rsidRPr="00FF3A11" w:rsidRDefault="00FF3A11" w:rsidP="00FF3A11">
            <w:pPr>
              <w:spacing w:after="0"/>
              <w:rPr>
                <w:sz w:val="28"/>
                <w:szCs w:val="28"/>
              </w:rPr>
            </w:pPr>
            <w:r w:rsidRPr="00FF3A11">
              <w:rPr>
                <w:sz w:val="28"/>
                <w:szCs w:val="28"/>
              </w:rPr>
              <w:t>Sách giáo khoa GDQP – AN lớp 12</w:t>
            </w:r>
          </w:p>
        </w:tc>
        <w:tc>
          <w:tcPr>
            <w:tcW w:w="900" w:type="dxa"/>
            <w:shd w:val="clear" w:color="auto" w:fill="auto"/>
          </w:tcPr>
          <w:p w:rsidR="00FF3A11" w:rsidRPr="00FF3A11" w:rsidRDefault="00FF3A11" w:rsidP="00FF3A11">
            <w:pPr>
              <w:spacing w:after="0"/>
              <w:rPr>
                <w:sz w:val="28"/>
                <w:szCs w:val="28"/>
              </w:rPr>
            </w:pPr>
            <w:r w:rsidRPr="00FF3A11">
              <w:rPr>
                <w:sz w:val="28"/>
                <w:szCs w:val="28"/>
              </w:rPr>
              <w:t>quyển</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04</w:t>
            </w:r>
          </w:p>
        </w:tc>
        <w:tc>
          <w:tcPr>
            <w:tcW w:w="3780" w:type="dxa"/>
            <w:shd w:val="clear" w:color="auto" w:fill="auto"/>
          </w:tcPr>
          <w:p w:rsidR="00FF3A11" w:rsidRPr="00FF3A11" w:rsidRDefault="00FF3A11" w:rsidP="00FF3A11">
            <w:pPr>
              <w:spacing w:after="0"/>
              <w:rPr>
                <w:sz w:val="28"/>
                <w:szCs w:val="28"/>
              </w:rPr>
            </w:pPr>
            <w:r w:rsidRPr="00FF3A11">
              <w:rPr>
                <w:sz w:val="28"/>
                <w:szCs w:val="28"/>
              </w:rPr>
              <w:t>Sách giáo viên GDQP – AN lớp 10,11,12</w:t>
            </w:r>
          </w:p>
        </w:tc>
        <w:tc>
          <w:tcPr>
            <w:tcW w:w="900" w:type="dxa"/>
            <w:shd w:val="clear" w:color="auto" w:fill="auto"/>
          </w:tcPr>
          <w:p w:rsidR="00FF3A11" w:rsidRPr="00FF3A11" w:rsidRDefault="00FF3A11" w:rsidP="00FF3A11">
            <w:pPr>
              <w:spacing w:after="0"/>
              <w:rPr>
                <w:sz w:val="28"/>
                <w:szCs w:val="28"/>
              </w:rPr>
            </w:pPr>
            <w:r w:rsidRPr="00FF3A11">
              <w:rPr>
                <w:sz w:val="28"/>
                <w:szCs w:val="28"/>
              </w:rPr>
              <w:t>quyển</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II</w:t>
            </w:r>
          </w:p>
        </w:tc>
        <w:tc>
          <w:tcPr>
            <w:tcW w:w="3780" w:type="dxa"/>
            <w:shd w:val="clear" w:color="auto" w:fill="auto"/>
          </w:tcPr>
          <w:p w:rsidR="00FF3A11" w:rsidRPr="00FF3A11" w:rsidRDefault="00FF3A11" w:rsidP="00FF3A11">
            <w:pPr>
              <w:spacing w:after="0"/>
              <w:rPr>
                <w:sz w:val="28"/>
                <w:szCs w:val="28"/>
              </w:rPr>
            </w:pPr>
            <w:r w:rsidRPr="00FF3A11">
              <w:rPr>
                <w:sz w:val="28"/>
                <w:szCs w:val="28"/>
              </w:rPr>
              <w:t>Tranh in</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01</w:t>
            </w:r>
          </w:p>
        </w:tc>
        <w:tc>
          <w:tcPr>
            <w:tcW w:w="3780" w:type="dxa"/>
            <w:shd w:val="clear" w:color="auto" w:fill="auto"/>
          </w:tcPr>
          <w:p w:rsidR="00FF3A11" w:rsidRPr="00FF3A11" w:rsidRDefault="00FF3A11" w:rsidP="00FF3A11">
            <w:pPr>
              <w:spacing w:after="0"/>
              <w:rPr>
                <w:sz w:val="28"/>
                <w:szCs w:val="28"/>
              </w:rPr>
            </w:pPr>
            <w:r w:rsidRPr="00FF3A11">
              <w:rPr>
                <w:sz w:val="28"/>
                <w:szCs w:val="28"/>
              </w:rPr>
              <w:t>Bộ tranh dùng cho lớp 10: Đội ngũ từng người tay không, có súng; đội ngũ đơn vị; một số loại bom, đạn; cấp cứu ban đầu và băng bó vết thương; tác hại của ma tuý</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p w:rsidR="00FF3A11" w:rsidRPr="00FF3A11" w:rsidRDefault="00FF3A11" w:rsidP="00FF3A11">
            <w:pPr>
              <w:spacing w:after="0"/>
              <w:rPr>
                <w:sz w:val="28"/>
                <w:szCs w:val="28"/>
              </w:rPr>
            </w:pPr>
            <w:r w:rsidRPr="00FF3A11">
              <w:rPr>
                <w:sz w:val="28"/>
                <w:szCs w:val="28"/>
              </w:rPr>
              <w:t>(06 tờ)</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02</w:t>
            </w:r>
          </w:p>
        </w:tc>
        <w:tc>
          <w:tcPr>
            <w:tcW w:w="3780" w:type="dxa"/>
            <w:shd w:val="clear" w:color="auto" w:fill="auto"/>
          </w:tcPr>
          <w:p w:rsidR="00FF3A11" w:rsidRPr="00FF3A11" w:rsidRDefault="00FF3A11" w:rsidP="00FF3A11">
            <w:pPr>
              <w:spacing w:after="0"/>
              <w:rPr>
                <w:sz w:val="28"/>
                <w:szCs w:val="28"/>
              </w:rPr>
            </w:pPr>
            <w:r w:rsidRPr="00FF3A11">
              <w:rPr>
                <w:sz w:val="28"/>
                <w:szCs w:val="28"/>
              </w:rPr>
              <w:t>Bộ tranh dùng cho lớp 11: Súng trường CKC; súng tiểu liên AK; cách bắn súng tiểu liên AK,CKC; cấu tạo sử dụng một số loại lựu đạn; kỷ thuật cấp cứu, chuyển thương; bản đồ biên giới quốc gia.</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p w:rsidR="00FF3A11" w:rsidRPr="00FF3A11" w:rsidRDefault="00FF3A11" w:rsidP="00FF3A11">
            <w:pPr>
              <w:spacing w:after="0"/>
              <w:rPr>
                <w:sz w:val="28"/>
                <w:szCs w:val="28"/>
              </w:rPr>
            </w:pPr>
            <w:r w:rsidRPr="00FF3A11">
              <w:rPr>
                <w:sz w:val="28"/>
                <w:szCs w:val="28"/>
              </w:rPr>
              <w:t>(13 tờ)</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03</w:t>
            </w:r>
          </w:p>
        </w:tc>
        <w:tc>
          <w:tcPr>
            <w:tcW w:w="3780" w:type="dxa"/>
            <w:shd w:val="clear" w:color="auto" w:fill="auto"/>
          </w:tcPr>
          <w:p w:rsidR="00FF3A11" w:rsidRPr="00FF3A11" w:rsidRDefault="00FF3A11" w:rsidP="00FF3A11">
            <w:pPr>
              <w:spacing w:after="0"/>
              <w:rPr>
                <w:sz w:val="28"/>
                <w:szCs w:val="28"/>
              </w:rPr>
            </w:pPr>
            <w:r w:rsidRPr="00FF3A11">
              <w:rPr>
                <w:sz w:val="28"/>
                <w:szCs w:val="28"/>
              </w:rPr>
              <w:t xml:space="preserve">Bộ tranh dùng cho lớp 12: Tổ chức hệ thống nhà trường quân </w:t>
            </w:r>
            <w:r w:rsidRPr="00FF3A11">
              <w:rPr>
                <w:sz w:val="28"/>
                <w:szCs w:val="28"/>
              </w:rPr>
              <w:lastRenderedPageBreak/>
              <w:t>đội, công an; tư thế động tác vận động trong chiến đấu; lợi dụng địa hình địa vật;; giới thiệu quân hiệu, cấp hiệu, phù hiệu của quân đội và công an.</w:t>
            </w:r>
          </w:p>
        </w:tc>
        <w:tc>
          <w:tcPr>
            <w:tcW w:w="900" w:type="dxa"/>
            <w:shd w:val="clear" w:color="auto" w:fill="auto"/>
          </w:tcPr>
          <w:p w:rsidR="00FF3A11" w:rsidRPr="00FF3A11" w:rsidRDefault="00FF3A11" w:rsidP="00FF3A11">
            <w:pPr>
              <w:spacing w:after="0"/>
              <w:rPr>
                <w:sz w:val="28"/>
                <w:szCs w:val="28"/>
              </w:rPr>
            </w:pPr>
            <w:r w:rsidRPr="00FF3A11">
              <w:rPr>
                <w:sz w:val="28"/>
                <w:szCs w:val="28"/>
              </w:rPr>
              <w:lastRenderedPageBreak/>
              <w:t>bộ</w:t>
            </w:r>
          </w:p>
          <w:p w:rsidR="00FF3A11" w:rsidRPr="00FF3A11" w:rsidRDefault="00FF3A11" w:rsidP="00FF3A11">
            <w:pPr>
              <w:spacing w:after="0"/>
              <w:rPr>
                <w:sz w:val="28"/>
                <w:szCs w:val="28"/>
              </w:rPr>
            </w:pPr>
            <w:r w:rsidRPr="00FF3A11">
              <w:rPr>
                <w:sz w:val="28"/>
                <w:szCs w:val="28"/>
              </w:rPr>
              <w:t xml:space="preserve">(07 </w:t>
            </w:r>
            <w:r w:rsidRPr="00FF3A11">
              <w:rPr>
                <w:sz w:val="28"/>
                <w:szCs w:val="28"/>
              </w:rPr>
              <w:lastRenderedPageBreak/>
              <w:t>tờ)</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lastRenderedPageBreak/>
              <w:t>III</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vũ khí</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01</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súng AK – 47, CKC cắt bổ ( bằng kim loại )</w:t>
            </w:r>
          </w:p>
        </w:tc>
        <w:tc>
          <w:tcPr>
            <w:tcW w:w="900" w:type="dxa"/>
            <w:shd w:val="clear" w:color="auto" w:fill="auto"/>
          </w:tcPr>
          <w:p w:rsidR="00FF3A11" w:rsidRPr="00FF3A11" w:rsidRDefault="00FF3A11" w:rsidP="00FF3A11">
            <w:pPr>
              <w:spacing w:after="0"/>
              <w:rPr>
                <w:sz w:val="28"/>
                <w:szCs w:val="28"/>
              </w:rPr>
            </w:pPr>
            <w:r w:rsidRPr="00FF3A11">
              <w:rPr>
                <w:sz w:val="28"/>
                <w:szCs w:val="28"/>
              </w:rPr>
              <w:t>bộ( 02 khẩu)</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02</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súng tiểu liên AK – 47 luyện tập ( bằng kim loại )</w:t>
            </w:r>
          </w:p>
        </w:tc>
        <w:tc>
          <w:tcPr>
            <w:tcW w:w="900" w:type="dxa"/>
            <w:shd w:val="clear" w:color="auto" w:fill="auto"/>
          </w:tcPr>
          <w:p w:rsidR="00FF3A11" w:rsidRPr="00FF3A11" w:rsidRDefault="00FF3A11" w:rsidP="00FF3A11">
            <w:pPr>
              <w:spacing w:after="0"/>
              <w:rPr>
                <w:sz w:val="28"/>
                <w:szCs w:val="28"/>
              </w:rPr>
            </w:pPr>
            <w:r w:rsidRPr="00FF3A11">
              <w:rPr>
                <w:sz w:val="28"/>
                <w:szCs w:val="28"/>
              </w:rPr>
              <w:t>khẩu</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03</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súng tiểu liên AK – 47 (nhựa composit )</w:t>
            </w:r>
          </w:p>
        </w:tc>
        <w:tc>
          <w:tcPr>
            <w:tcW w:w="900" w:type="dxa"/>
            <w:shd w:val="clear" w:color="auto" w:fill="auto"/>
          </w:tcPr>
          <w:p w:rsidR="00FF3A11" w:rsidRPr="00FF3A11" w:rsidRDefault="00FF3A11" w:rsidP="00FF3A11">
            <w:pPr>
              <w:spacing w:after="0"/>
              <w:rPr>
                <w:sz w:val="28"/>
                <w:szCs w:val="28"/>
              </w:rPr>
            </w:pPr>
            <w:r w:rsidRPr="00FF3A11">
              <w:rPr>
                <w:sz w:val="28"/>
                <w:szCs w:val="28"/>
              </w:rPr>
              <w:t>khẩu</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04</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súng bắn tập laser( nhựa composit)</w:t>
            </w:r>
          </w:p>
        </w:tc>
        <w:tc>
          <w:tcPr>
            <w:tcW w:w="900" w:type="dxa"/>
            <w:shd w:val="clear" w:color="auto" w:fill="auto"/>
          </w:tcPr>
          <w:p w:rsidR="00FF3A11" w:rsidRPr="00FF3A11" w:rsidRDefault="00FF3A11" w:rsidP="00FF3A11">
            <w:pPr>
              <w:spacing w:after="0"/>
              <w:rPr>
                <w:sz w:val="28"/>
                <w:szCs w:val="28"/>
              </w:rPr>
            </w:pPr>
            <w:r w:rsidRPr="00FF3A11">
              <w:rPr>
                <w:sz w:val="28"/>
                <w:szCs w:val="28"/>
              </w:rPr>
              <w:t>khẩu</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05</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lựu đạn phi 1 luyện tập</w:t>
            </w:r>
          </w:p>
        </w:tc>
        <w:tc>
          <w:tcPr>
            <w:tcW w:w="900" w:type="dxa"/>
            <w:shd w:val="clear" w:color="auto" w:fill="auto"/>
          </w:tcPr>
          <w:p w:rsidR="00FF3A11" w:rsidRPr="00FF3A11" w:rsidRDefault="00FF3A11" w:rsidP="00FF3A11">
            <w:pPr>
              <w:spacing w:after="0"/>
              <w:rPr>
                <w:sz w:val="28"/>
                <w:szCs w:val="28"/>
              </w:rPr>
            </w:pPr>
            <w:r w:rsidRPr="00FF3A11">
              <w:rPr>
                <w:sz w:val="28"/>
                <w:szCs w:val="28"/>
              </w:rPr>
              <w:t>quả</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06</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lựu đạn LD-01 luyện tập</w:t>
            </w:r>
          </w:p>
        </w:tc>
        <w:tc>
          <w:tcPr>
            <w:tcW w:w="900" w:type="dxa"/>
            <w:shd w:val="clear" w:color="auto" w:fill="auto"/>
          </w:tcPr>
          <w:p w:rsidR="00FF3A11" w:rsidRPr="00FF3A11" w:rsidRDefault="00FF3A11" w:rsidP="00FF3A11">
            <w:pPr>
              <w:spacing w:after="0"/>
              <w:rPr>
                <w:sz w:val="28"/>
                <w:szCs w:val="28"/>
              </w:rPr>
            </w:pPr>
            <w:r w:rsidRPr="00FF3A11">
              <w:rPr>
                <w:sz w:val="28"/>
                <w:szCs w:val="28"/>
              </w:rPr>
              <w:t>quả</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07</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lựu đạn cắt bổ phi 1 luyện tập</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 xml:space="preserve">IV </w:t>
            </w:r>
          </w:p>
        </w:tc>
        <w:tc>
          <w:tcPr>
            <w:tcW w:w="3780" w:type="dxa"/>
            <w:shd w:val="clear" w:color="auto" w:fill="auto"/>
          </w:tcPr>
          <w:p w:rsidR="00FF3A11" w:rsidRPr="00FF3A11" w:rsidRDefault="00FF3A11" w:rsidP="00FF3A11">
            <w:pPr>
              <w:spacing w:after="0"/>
              <w:rPr>
                <w:sz w:val="28"/>
                <w:szCs w:val="28"/>
              </w:rPr>
            </w:pPr>
            <w:r w:rsidRPr="00FF3A11">
              <w:rPr>
                <w:sz w:val="28"/>
                <w:szCs w:val="28"/>
              </w:rPr>
              <w:t>Máy bắn tập</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01</w:t>
            </w:r>
          </w:p>
        </w:tc>
        <w:tc>
          <w:tcPr>
            <w:tcW w:w="3780" w:type="dxa"/>
            <w:shd w:val="clear" w:color="auto" w:fill="auto"/>
          </w:tcPr>
          <w:p w:rsidR="00FF3A11" w:rsidRPr="00FF3A11" w:rsidRDefault="00FF3A11" w:rsidP="00FF3A11">
            <w:pPr>
              <w:spacing w:after="0"/>
              <w:rPr>
                <w:sz w:val="28"/>
                <w:szCs w:val="28"/>
              </w:rPr>
            </w:pPr>
            <w:r w:rsidRPr="00FF3A11">
              <w:rPr>
                <w:sz w:val="28"/>
                <w:szCs w:val="28"/>
              </w:rPr>
              <w:t xml:space="preserve">Máy bắn tập MBT – 03 </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02</w:t>
            </w:r>
          </w:p>
        </w:tc>
        <w:tc>
          <w:tcPr>
            <w:tcW w:w="3780" w:type="dxa"/>
            <w:shd w:val="clear" w:color="auto" w:fill="auto"/>
          </w:tcPr>
          <w:p w:rsidR="00FF3A11" w:rsidRPr="00FF3A11" w:rsidRDefault="00FF3A11" w:rsidP="00FF3A11">
            <w:pPr>
              <w:spacing w:after="0"/>
              <w:rPr>
                <w:sz w:val="28"/>
                <w:szCs w:val="28"/>
              </w:rPr>
            </w:pPr>
            <w:r w:rsidRPr="00FF3A11">
              <w:rPr>
                <w:sz w:val="28"/>
                <w:szCs w:val="28"/>
              </w:rPr>
              <w:t>Máy bắn tập laser TEC - 01</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03</w:t>
            </w:r>
          </w:p>
        </w:tc>
        <w:tc>
          <w:tcPr>
            <w:tcW w:w="3780" w:type="dxa"/>
            <w:shd w:val="clear" w:color="auto" w:fill="auto"/>
          </w:tcPr>
          <w:p w:rsidR="00FF3A11" w:rsidRPr="00FF3A11" w:rsidRDefault="00FF3A11" w:rsidP="00FF3A11">
            <w:pPr>
              <w:spacing w:after="0"/>
              <w:rPr>
                <w:sz w:val="28"/>
                <w:szCs w:val="28"/>
              </w:rPr>
            </w:pPr>
            <w:r w:rsidRPr="00FF3A11">
              <w:rPr>
                <w:sz w:val="28"/>
                <w:szCs w:val="28"/>
              </w:rPr>
              <w:t>Máy bắn điện tử TB-95</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04</w:t>
            </w:r>
          </w:p>
        </w:tc>
        <w:tc>
          <w:tcPr>
            <w:tcW w:w="3780" w:type="dxa"/>
            <w:shd w:val="clear" w:color="auto" w:fill="auto"/>
          </w:tcPr>
          <w:p w:rsidR="00FF3A11" w:rsidRPr="00FF3A11" w:rsidRDefault="00FF3A11" w:rsidP="00FF3A11">
            <w:pPr>
              <w:spacing w:after="0"/>
              <w:rPr>
                <w:sz w:val="28"/>
                <w:szCs w:val="28"/>
              </w:rPr>
            </w:pPr>
            <w:r w:rsidRPr="00FF3A11">
              <w:rPr>
                <w:sz w:val="28"/>
                <w:szCs w:val="28"/>
              </w:rPr>
              <w:t>Thiết bị theo dõi đường ngắm RDS-07</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V</w:t>
            </w:r>
          </w:p>
        </w:tc>
        <w:tc>
          <w:tcPr>
            <w:tcW w:w="3780" w:type="dxa"/>
            <w:shd w:val="clear" w:color="auto" w:fill="auto"/>
          </w:tcPr>
          <w:p w:rsidR="00FF3A11" w:rsidRPr="00FF3A11" w:rsidRDefault="00FF3A11" w:rsidP="00FF3A11">
            <w:pPr>
              <w:spacing w:after="0"/>
              <w:rPr>
                <w:sz w:val="28"/>
                <w:szCs w:val="28"/>
              </w:rPr>
            </w:pPr>
            <w:r w:rsidRPr="00FF3A11">
              <w:rPr>
                <w:sz w:val="28"/>
                <w:szCs w:val="28"/>
              </w:rPr>
              <w:t>Thiết bị khác</w:t>
            </w:r>
          </w:p>
        </w:tc>
        <w:tc>
          <w:tcPr>
            <w:tcW w:w="900" w:type="dxa"/>
            <w:shd w:val="clear" w:color="auto" w:fill="auto"/>
          </w:tcPr>
          <w:p w:rsidR="00FF3A11" w:rsidRPr="00FF3A11" w:rsidRDefault="00FF3A11" w:rsidP="00FF3A11">
            <w:pPr>
              <w:spacing w:after="0"/>
              <w:rPr>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01</w:t>
            </w:r>
          </w:p>
        </w:tc>
        <w:tc>
          <w:tcPr>
            <w:tcW w:w="3780" w:type="dxa"/>
            <w:shd w:val="clear" w:color="auto" w:fill="auto"/>
          </w:tcPr>
          <w:p w:rsidR="00FF3A11" w:rsidRPr="00FF3A11" w:rsidRDefault="00FF3A11" w:rsidP="00FF3A11">
            <w:pPr>
              <w:spacing w:after="0"/>
              <w:rPr>
                <w:sz w:val="28"/>
                <w:szCs w:val="28"/>
              </w:rPr>
            </w:pPr>
            <w:r w:rsidRPr="00FF3A11">
              <w:rPr>
                <w:sz w:val="28"/>
                <w:szCs w:val="28"/>
              </w:rPr>
              <w:t>Bao đạn, túi đựng bao đạn</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02</w:t>
            </w:r>
          </w:p>
        </w:tc>
        <w:tc>
          <w:tcPr>
            <w:tcW w:w="3780" w:type="dxa"/>
            <w:shd w:val="clear" w:color="auto" w:fill="auto"/>
          </w:tcPr>
          <w:p w:rsidR="00FF3A11" w:rsidRPr="00FF3A11" w:rsidRDefault="00FF3A11" w:rsidP="00FF3A11">
            <w:pPr>
              <w:spacing w:after="0"/>
              <w:rPr>
                <w:sz w:val="28"/>
                <w:szCs w:val="28"/>
              </w:rPr>
            </w:pPr>
            <w:r w:rsidRPr="00FF3A11">
              <w:rPr>
                <w:sz w:val="28"/>
                <w:szCs w:val="28"/>
              </w:rPr>
              <w:t>Bộ bia ( khung + mặt bia số 4)</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03</w:t>
            </w:r>
          </w:p>
        </w:tc>
        <w:tc>
          <w:tcPr>
            <w:tcW w:w="3780" w:type="dxa"/>
            <w:shd w:val="clear" w:color="auto" w:fill="auto"/>
          </w:tcPr>
          <w:p w:rsidR="00FF3A11" w:rsidRPr="00FF3A11" w:rsidRDefault="00FF3A11" w:rsidP="00FF3A11">
            <w:pPr>
              <w:spacing w:after="0"/>
              <w:rPr>
                <w:sz w:val="28"/>
                <w:szCs w:val="28"/>
              </w:rPr>
            </w:pPr>
            <w:r w:rsidRPr="00FF3A11">
              <w:rPr>
                <w:sz w:val="28"/>
                <w:szCs w:val="28"/>
              </w:rPr>
              <w:t>Bao cát ứng dụng</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04</w:t>
            </w:r>
          </w:p>
        </w:tc>
        <w:tc>
          <w:tcPr>
            <w:tcW w:w="3780" w:type="dxa"/>
            <w:shd w:val="clear" w:color="auto" w:fill="auto"/>
          </w:tcPr>
          <w:p w:rsidR="00FF3A11" w:rsidRPr="00FF3A11" w:rsidRDefault="00FF3A11" w:rsidP="00FF3A11">
            <w:pPr>
              <w:spacing w:after="0"/>
              <w:rPr>
                <w:sz w:val="28"/>
                <w:szCs w:val="28"/>
              </w:rPr>
            </w:pPr>
            <w:r w:rsidRPr="00FF3A11">
              <w:rPr>
                <w:sz w:val="28"/>
                <w:szCs w:val="28"/>
              </w:rPr>
              <w:t>Giá đặt bia đa năng</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05</w:t>
            </w:r>
          </w:p>
        </w:tc>
        <w:tc>
          <w:tcPr>
            <w:tcW w:w="3780" w:type="dxa"/>
            <w:shd w:val="clear" w:color="auto" w:fill="auto"/>
          </w:tcPr>
          <w:p w:rsidR="00FF3A11" w:rsidRPr="00FF3A11" w:rsidRDefault="00FF3A11" w:rsidP="00FF3A11">
            <w:pPr>
              <w:spacing w:after="0"/>
              <w:rPr>
                <w:sz w:val="28"/>
                <w:szCs w:val="28"/>
              </w:rPr>
            </w:pPr>
            <w:r w:rsidRPr="00FF3A11">
              <w:rPr>
                <w:sz w:val="28"/>
                <w:szCs w:val="28"/>
              </w:rPr>
              <w:t>Kính kiểm tra ngắm</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06</w:t>
            </w:r>
          </w:p>
        </w:tc>
        <w:tc>
          <w:tcPr>
            <w:tcW w:w="3780" w:type="dxa"/>
            <w:shd w:val="clear" w:color="auto" w:fill="auto"/>
          </w:tcPr>
          <w:p w:rsidR="00FF3A11" w:rsidRPr="00FF3A11" w:rsidRDefault="00FF3A11" w:rsidP="00FF3A11">
            <w:pPr>
              <w:spacing w:after="0"/>
              <w:rPr>
                <w:sz w:val="28"/>
                <w:szCs w:val="28"/>
              </w:rPr>
            </w:pPr>
            <w:r w:rsidRPr="00FF3A11">
              <w:rPr>
                <w:sz w:val="28"/>
                <w:szCs w:val="28"/>
              </w:rPr>
              <w:t>Đồng tiền di động</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07</w:t>
            </w:r>
          </w:p>
        </w:tc>
        <w:tc>
          <w:tcPr>
            <w:tcW w:w="3780" w:type="dxa"/>
            <w:shd w:val="clear" w:color="auto" w:fill="auto"/>
          </w:tcPr>
          <w:p w:rsidR="00FF3A11" w:rsidRPr="00FF3A11" w:rsidRDefault="00FF3A11" w:rsidP="00FF3A11">
            <w:pPr>
              <w:spacing w:after="0"/>
              <w:rPr>
                <w:sz w:val="28"/>
                <w:szCs w:val="28"/>
              </w:rPr>
            </w:pPr>
            <w:r w:rsidRPr="00FF3A11">
              <w:rPr>
                <w:sz w:val="28"/>
                <w:szCs w:val="28"/>
              </w:rPr>
              <w:t>Mô hình đường đạn trong không khí</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08</w:t>
            </w:r>
          </w:p>
        </w:tc>
        <w:tc>
          <w:tcPr>
            <w:tcW w:w="3780" w:type="dxa"/>
            <w:shd w:val="clear" w:color="auto" w:fill="auto"/>
          </w:tcPr>
          <w:p w:rsidR="00FF3A11" w:rsidRPr="00FF3A11" w:rsidRDefault="00FF3A11" w:rsidP="00FF3A11">
            <w:pPr>
              <w:spacing w:after="0"/>
              <w:rPr>
                <w:sz w:val="28"/>
                <w:szCs w:val="28"/>
              </w:rPr>
            </w:pPr>
            <w:r w:rsidRPr="00FF3A11">
              <w:rPr>
                <w:sz w:val="28"/>
                <w:szCs w:val="28"/>
              </w:rPr>
              <w:t>Hộp dụng cụ huấn luyện</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lastRenderedPageBreak/>
              <w:t>09</w:t>
            </w:r>
          </w:p>
        </w:tc>
        <w:tc>
          <w:tcPr>
            <w:tcW w:w="3780" w:type="dxa"/>
            <w:shd w:val="clear" w:color="auto" w:fill="auto"/>
          </w:tcPr>
          <w:p w:rsidR="00FF3A11" w:rsidRPr="00FF3A11" w:rsidRDefault="00FF3A11" w:rsidP="00FF3A11">
            <w:pPr>
              <w:spacing w:after="0"/>
              <w:rPr>
                <w:sz w:val="28"/>
                <w:szCs w:val="28"/>
              </w:rPr>
            </w:pPr>
            <w:r w:rsidRPr="00FF3A11">
              <w:rPr>
                <w:sz w:val="28"/>
                <w:szCs w:val="28"/>
              </w:rPr>
              <w:t>Thiết bị tạo tiếng súng và tiếng nổ giả</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10</w:t>
            </w:r>
          </w:p>
        </w:tc>
        <w:tc>
          <w:tcPr>
            <w:tcW w:w="3780" w:type="dxa"/>
            <w:shd w:val="clear" w:color="auto" w:fill="auto"/>
          </w:tcPr>
          <w:p w:rsidR="00FF3A11" w:rsidRPr="00FF3A11" w:rsidRDefault="00FF3A11" w:rsidP="00FF3A11">
            <w:pPr>
              <w:spacing w:after="0"/>
              <w:rPr>
                <w:sz w:val="28"/>
                <w:szCs w:val="28"/>
              </w:rPr>
            </w:pPr>
            <w:r w:rsidRPr="00FF3A11">
              <w:rPr>
                <w:sz w:val="28"/>
                <w:szCs w:val="28"/>
              </w:rPr>
              <w:t>Đĩa hình huấn luyện</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11</w:t>
            </w:r>
          </w:p>
        </w:tc>
        <w:tc>
          <w:tcPr>
            <w:tcW w:w="3780" w:type="dxa"/>
            <w:shd w:val="clear" w:color="auto" w:fill="auto"/>
          </w:tcPr>
          <w:p w:rsidR="00FF3A11" w:rsidRPr="00FF3A11" w:rsidRDefault="00FF3A11" w:rsidP="00FF3A11">
            <w:pPr>
              <w:spacing w:after="0"/>
              <w:rPr>
                <w:sz w:val="28"/>
                <w:szCs w:val="28"/>
              </w:rPr>
            </w:pPr>
            <w:r w:rsidRPr="00FF3A11">
              <w:rPr>
                <w:sz w:val="28"/>
                <w:szCs w:val="28"/>
              </w:rPr>
              <w:t>Dụng cụ băng bó cứu thương</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12</w:t>
            </w:r>
          </w:p>
        </w:tc>
        <w:tc>
          <w:tcPr>
            <w:tcW w:w="3780" w:type="dxa"/>
            <w:shd w:val="clear" w:color="auto" w:fill="auto"/>
          </w:tcPr>
          <w:p w:rsidR="00FF3A11" w:rsidRPr="00FF3A11" w:rsidRDefault="00FF3A11" w:rsidP="00FF3A11">
            <w:pPr>
              <w:spacing w:after="0"/>
              <w:rPr>
                <w:sz w:val="28"/>
                <w:szCs w:val="28"/>
              </w:rPr>
            </w:pPr>
            <w:r w:rsidRPr="00FF3A11">
              <w:rPr>
                <w:sz w:val="28"/>
                <w:szCs w:val="28"/>
              </w:rPr>
              <w:t>Cáng cứu thương</w:t>
            </w:r>
          </w:p>
        </w:tc>
        <w:tc>
          <w:tcPr>
            <w:tcW w:w="900" w:type="dxa"/>
            <w:shd w:val="clear" w:color="auto" w:fill="auto"/>
          </w:tcPr>
          <w:p w:rsidR="00FF3A11" w:rsidRPr="00FF3A11" w:rsidRDefault="00FF3A11" w:rsidP="00FF3A11">
            <w:pPr>
              <w:spacing w:after="0"/>
              <w:rPr>
                <w:sz w:val="28"/>
                <w:szCs w:val="28"/>
              </w:rPr>
            </w:pPr>
            <w:r w:rsidRPr="00FF3A11">
              <w:rPr>
                <w:sz w:val="28"/>
                <w:szCs w:val="28"/>
              </w:rPr>
              <w:t>chiếc</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13</w:t>
            </w:r>
          </w:p>
        </w:tc>
        <w:tc>
          <w:tcPr>
            <w:tcW w:w="3780" w:type="dxa"/>
            <w:shd w:val="clear" w:color="auto" w:fill="auto"/>
          </w:tcPr>
          <w:p w:rsidR="00FF3A11" w:rsidRPr="00FF3A11" w:rsidRDefault="00FF3A11" w:rsidP="00FF3A11">
            <w:pPr>
              <w:spacing w:after="0"/>
              <w:rPr>
                <w:sz w:val="28"/>
                <w:szCs w:val="28"/>
              </w:rPr>
            </w:pPr>
            <w:r w:rsidRPr="00FF3A11">
              <w:rPr>
                <w:sz w:val="28"/>
                <w:szCs w:val="28"/>
              </w:rPr>
              <w:t>Thiết bị hỗ trợ huấn luyện kỷ thuật chiến đấu bộ binh</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14</w:t>
            </w:r>
          </w:p>
        </w:tc>
        <w:tc>
          <w:tcPr>
            <w:tcW w:w="3780" w:type="dxa"/>
            <w:shd w:val="clear" w:color="auto" w:fill="auto"/>
          </w:tcPr>
          <w:p w:rsidR="00FF3A11" w:rsidRPr="00FF3A11" w:rsidRDefault="00FF3A11" w:rsidP="00FF3A11">
            <w:pPr>
              <w:spacing w:after="0"/>
              <w:rPr>
                <w:sz w:val="28"/>
                <w:szCs w:val="28"/>
              </w:rPr>
            </w:pPr>
            <w:r w:rsidRPr="00FF3A11">
              <w:rPr>
                <w:sz w:val="28"/>
                <w:szCs w:val="28"/>
              </w:rPr>
              <w:t>Tủ đựng súng và thiết bị, giá súng và bàn thao tác</w:t>
            </w:r>
          </w:p>
        </w:tc>
        <w:tc>
          <w:tcPr>
            <w:tcW w:w="900" w:type="dxa"/>
            <w:shd w:val="clear" w:color="auto" w:fill="auto"/>
          </w:tcPr>
          <w:p w:rsidR="00FF3A11" w:rsidRPr="00FF3A11" w:rsidRDefault="00FF3A11" w:rsidP="00FF3A11">
            <w:pPr>
              <w:spacing w:after="0"/>
              <w:rPr>
                <w:sz w:val="28"/>
                <w:szCs w:val="28"/>
              </w:rPr>
            </w:pPr>
            <w:r w:rsidRPr="00FF3A11">
              <w:rPr>
                <w:sz w:val="28"/>
                <w:szCs w:val="28"/>
              </w:rPr>
              <w:t>cái</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15</w:t>
            </w:r>
          </w:p>
        </w:tc>
        <w:tc>
          <w:tcPr>
            <w:tcW w:w="3780" w:type="dxa"/>
            <w:shd w:val="clear" w:color="auto" w:fill="auto"/>
          </w:tcPr>
          <w:p w:rsidR="00FF3A11" w:rsidRPr="00FF3A11" w:rsidRDefault="00FF3A11" w:rsidP="00FF3A11">
            <w:pPr>
              <w:spacing w:after="0"/>
              <w:rPr>
                <w:sz w:val="28"/>
                <w:szCs w:val="28"/>
              </w:rPr>
            </w:pPr>
            <w:r w:rsidRPr="00FF3A11">
              <w:rPr>
                <w:sz w:val="28"/>
                <w:szCs w:val="28"/>
              </w:rPr>
              <w:t>Giá súng</w:t>
            </w:r>
          </w:p>
        </w:tc>
        <w:tc>
          <w:tcPr>
            <w:tcW w:w="900" w:type="dxa"/>
            <w:shd w:val="clear" w:color="auto" w:fill="auto"/>
          </w:tcPr>
          <w:p w:rsidR="00FF3A11" w:rsidRPr="00FF3A11" w:rsidRDefault="00FF3A11" w:rsidP="00FF3A11">
            <w:pPr>
              <w:spacing w:after="0"/>
              <w:rPr>
                <w:sz w:val="28"/>
                <w:szCs w:val="28"/>
              </w:rPr>
            </w:pPr>
            <w:r w:rsidRPr="00FF3A11">
              <w:rPr>
                <w:sz w:val="28"/>
                <w:szCs w:val="28"/>
              </w:rPr>
              <w:t>cái</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16</w:t>
            </w:r>
          </w:p>
        </w:tc>
        <w:tc>
          <w:tcPr>
            <w:tcW w:w="3780" w:type="dxa"/>
            <w:shd w:val="clear" w:color="auto" w:fill="auto"/>
          </w:tcPr>
          <w:p w:rsidR="00FF3A11" w:rsidRPr="00FF3A11" w:rsidRDefault="00FF3A11" w:rsidP="00FF3A11">
            <w:pPr>
              <w:spacing w:after="0"/>
              <w:rPr>
                <w:sz w:val="28"/>
                <w:szCs w:val="28"/>
              </w:rPr>
            </w:pPr>
            <w:r w:rsidRPr="00FF3A11">
              <w:rPr>
                <w:sz w:val="28"/>
                <w:szCs w:val="28"/>
              </w:rPr>
              <w:t>Bàn thao tác</w:t>
            </w:r>
          </w:p>
        </w:tc>
        <w:tc>
          <w:tcPr>
            <w:tcW w:w="900" w:type="dxa"/>
            <w:shd w:val="clear" w:color="auto" w:fill="auto"/>
          </w:tcPr>
          <w:p w:rsidR="00FF3A11" w:rsidRPr="00FF3A11" w:rsidRDefault="00FF3A11" w:rsidP="00FF3A11">
            <w:pPr>
              <w:spacing w:after="0"/>
              <w:rPr>
                <w:sz w:val="28"/>
                <w:szCs w:val="28"/>
              </w:rPr>
            </w:pPr>
            <w:r w:rsidRPr="00FF3A11">
              <w:rPr>
                <w:sz w:val="28"/>
                <w:szCs w:val="28"/>
              </w:rPr>
              <w:t>cái</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17</w:t>
            </w:r>
          </w:p>
        </w:tc>
        <w:tc>
          <w:tcPr>
            <w:tcW w:w="3780" w:type="dxa"/>
            <w:shd w:val="clear" w:color="auto" w:fill="auto"/>
          </w:tcPr>
          <w:p w:rsidR="00FF3A11" w:rsidRPr="00FF3A11" w:rsidRDefault="00FF3A11" w:rsidP="00FF3A11">
            <w:pPr>
              <w:spacing w:after="0"/>
              <w:rPr>
                <w:sz w:val="28"/>
                <w:szCs w:val="28"/>
              </w:rPr>
            </w:pPr>
            <w:r w:rsidRPr="00FF3A11">
              <w:rPr>
                <w:sz w:val="28"/>
                <w:szCs w:val="28"/>
              </w:rPr>
              <w:t>Tăng võng</w:t>
            </w:r>
          </w:p>
        </w:tc>
        <w:tc>
          <w:tcPr>
            <w:tcW w:w="900" w:type="dxa"/>
            <w:shd w:val="clear" w:color="auto" w:fill="auto"/>
          </w:tcPr>
          <w:p w:rsidR="00FF3A11" w:rsidRPr="00FF3A11" w:rsidRDefault="00FF3A11" w:rsidP="00FF3A11">
            <w:pPr>
              <w:spacing w:after="0"/>
              <w:rPr>
                <w:sz w:val="28"/>
                <w:szCs w:val="28"/>
              </w:rPr>
            </w:pPr>
            <w:r w:rsidRPr="00FF3A11">
              <w:rPr>
                <w:sz w:val="28"/>
                <w:szCs w:val="28"/>
              </w:rPr>
              <w:t>Bộ</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r w:rsidR="00FF3A11" w:rsidRPr="00FF3A11" w:rsidTr="00C61E34">
        <w:tc>
          <w:tcPr>
            <w:tcW w:w="540" w:type="dxa"/>
            <w:shd w:val="clear" w:color="auto" w:fill="auto"/>
          </w:tcPr>
          <w:p w:rsidR="00FF3A11" w:rsidRPr="00FF3A11" w:rsidRDefault="00FF3A11" w:rsidP="00FF3A11">
            <w:pPr>
              <w:spacing w:after="0"/>
              <w:rPr>
                <w:sz w:val="28"/>
                <w:szCs w:val="28"/>
              </w:rPr>
            </w:pPr>
            <w:r w:rsidRPr="00FF3A11">
              <w:rPr>
                <w:sz w:val="28"/>
                <w:szCs w:val="28"/>
              </w:rPr>
              <w:t>18</w:t>
            </w:r>
          </w:p>
        </w:tc>
        <w:tc>
          <w:tcPr>
            <w:tcW w:w="3780" w:type="dxa"/>
            <w:shd w:val="clear" w:color="auto" w:fill="auto"/>
          </w:tcPr>
          <w:p w:rsidR="00FF3A11" w:rsidRPr="00FF3A11" w:rsidRDefault="00FF3A11" w:rsidP="00FF3A11">
            <w:pPr>
              <w:spacing w:after="0"/>
              <w:rPr>
                <w:sz w:val="28"/>
                <w:szCs w:val="28"/>
              </w:rPr>
            </w:pPr>
            <w:r w:rsidRPr="00FF3A11">
              <w:rPr>
                <w:sz w:val="28"/>
                <w:szCs w:val="28"/>
              </w:rPr>
              <w:t>Cuốc xẻng BB</w:t>
            </w:r>
          </w:p>
        </w:tc>
        <w:tc>
          <w:tcPr>
            <w:tcW w:w="900" w:type="dxa"/>
            <w:shd w:val="clear" w:color="auto" w:fill="auto"/>
          </w:tcPr>
          <w:p w:rsidR="00FF3A11" w:rsidRPr="00FF3A11" w:rsidRDefault="00FF3A11" w:rsidP="00FF3A11">
            <w:pPr>
              <w:spacing w:after="0"/>
              <w:rPr>
                <w:sz w:val="28"/>
                <w:szCs w:val="28"/>
              </w:rPr>
            </w:pPr>
            <w:r w:rsidRPr="00FF3A11">
              <w:rPr>
                <w:sz w:val="28"/>
                <w:szCs w:val="28"/>
              </w:rPr>
              <w:t>cái</w:t>
            </w: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c>
          <w:tcPr>
            <w:tcW w:w="900" w:type="dxa"/>
            <w:shd w:val="clear" w:color="auto" w:fill="auto"/>
          </w:tcPr>
          <w:p w:rsidR="00FF3A11" w:rsidRPr="00FF3A11" w:rsidRDefault="00FF3A11" w:rsidP="00FF3A11">
            <w:pPr>
              <w:spacing w:after="0"/>
              <w:rPr>
                <w:iCs/>
                <w:sz w:val="28"/>
                <w:szCs w:val="28"/>
              </w:rPr>
            </w:pPr>
          </w:p>
        </w:tc>
        <w:tc>
          <w:tcPr>
            <w:tcW w:w="1080" w:type="dxa"/>
            <w:shd w:val="clear" w:color="auto" w:fill="auto"/>
          </w:tcPr>
          <w:p w:rsidR="00FF3A11" w:rsidRPr="00FF3A11" w:rsidRDefault="00FF3A11" w:rsidP="00FF3A11">
            <w:pPr>
              <w:spacing w:after="0"/>
              <w:rPr>
                <w:iCs/>
                <w:sz w:val="28"/>
                <w:szCs w:val="28"/>
              </w:rPr>
            </w:pPr>
          </w:p>
        </w:tc>
      </w:tr>
    </w:tbl>
    <w:p w:rsidR="00FF3A11" w:rsidRPr="00FF3A11" w:rsidRDefault="00FF3A11" w:rsidP="00FF3A11">
      <w:pPr>
        <w:spacing w:after="0"/>
        <w:rPr>
          <w:b/>
          <w:bCs/>
          <w:iCs/>
          <w:sz w:val="28"/>
          <w:szCs w:val="28"/>
        </w:rPr>
      </w:pPr>
    </w:p>
    <w:p w:rsidR="00FF3A11" w:rsidRPr="00FF3A11" w:rsidRDefault="00FF3A11" w:rsidP="00FF3A11">
      <w:pPr>
        <w:spacing w:after="0"/>
        <w:rPr>
          <w:b/>
          <w:sz w:val="28"/>
          <w:szCs w:val="28"/>
        </w:rPr>
      </w:pPr>
    </w:p>
    <w:p w:rsidR="00FF3A11" w:rsidRPr="00FF3A11" w:rsidRDefault="00FF3A11" w:rsidP="009A7ADC">
      <w:pPr>
        <w:spacing w:after="0"/>
        <w:jc w:val="right"/>
        <w:rPr>
          <w:b/>
          <w:sz w:val="28"/>
          <w:szCs w:val="28"/>
        </w:rPr>
      </w:pPr>
      <w:r w:rsidRPr="00FF3A11">
        <w:rPr>
          <w:b/>
          <w:sz w:val="28"/>
          <w:szCs w:val="28"/>
        </w:rPr>
        <w:t>Mẫu số 4</w:t>
      </w:r>
    </w:p>
    <w:p w:rsidR="00FF3A11" w:rsidRPr="00FF3A11" w:rsidRDefault="00FF3A11" w:rsidP="009A7ADC">
      <w:pPr>
        <w:spacing w:after="0"/>
        <w:jc w:val="center"/>
        <w:rPr>
          <w:b/>
          <w:sz w:val="28"/>
          <w:szCs w:val="28"/>
        </w:rPr>
      </w:pPr>
      <w:r w:rsidRPr="00FF3A11">
        <w:rPr>
          <w:b/>
          <w:sz w:val="28"/>
          <w:szCs w:val="28"/>
        </w:rPr>
        <w:t>BÁO CÁO</w:t>
      </w:r>
    </w:p>
    <w:p w:rsidR="00FF3A11" w:rsidRPr="00FF3A11" w:rsidRDefault="00FF3A11" w:rsidP="009A7ADC">
      <w:pPr>
        <w:spacing w:after="0"/>
        <w:jc w:val="center"/>
        <w:rPr>
          <w:b/>
          <w:sz w:val="28"/>
          <w:szCs w:val="28"/>
        </w:rPr>
      </w:pPr>
      <w:r w:rsidRPr="00FF3A11">
        <w:rPr>
          <w:b/>
          <w:sz w:val="28"/>
          <w:szCs w:val="28"/>
        </w:rPr>
        <w:t>KẾT QUẢ HỌC TẬP HỌC KỲ I VÀ TỔNG KẾT CUỐI NĂM</w:t>
      </w:r>
    </w:p>
    <w:p w:rsidR="00FF3A11" w:rsidRPr="00FF3A11" w:rsidRDefault="00FF3A11" w:rsidP="009A7ADC">
      <w:pPr>
        <w:spacing w:after="0"/>
        <w:jc w:val="center"/>
        <w:rPr>
          <w:b/>
          <w:sz w:val="28"/>
          <w:szCs w:val="28"/>
        </w:rPr>
      </w:pPr>
      <w:r w:rsidRPr="00FF3A11">
        <w:rPr>
          <w:b/>
          <w:sz w:val="28"/>
          <w:szCs w:val="28"/>
        </w:rPr>
        <w:t>BÁO CÁO KẾT QUẢ HỌC TẬP (HỌC KỲ I) NĂM HỌC 201</w:t>
      </w:r>
      <w:r w:rsidR="009A7ADC">
        <w:rPr>
          <w:b/>
          <w:sz w:val="28"/>
          <w:szCs w:val="28"/>
        </w:rPr>
        <w:t>8-2019</w:t>
      </w:r>
    </w:p>
    <w:p w:rsidR="00FF3A11" w:rsidRPr="00FF3A11" w:rsidRDefault="00FF3A11" w:rsidP="009A7ADC">
      <w:pPr>
        <w:spacing w:after="0"/>
        <w:jc w:val="center"/>
        <w:rPr>
          <w:b/>
          <w:sz w:val="28"/>
          <w:szCs w:val="28"/>
        </w:rPr>
      </w:pPr>
      <w:r w:rsidRPr="00FF3A11">
        <w:rPr>
          <w:b/>
          <w:sz w:val="28"/>
          <w:szCs w:val="28"/>
        </w:rPr>
        <w:t>MÔN HỌC GDQP-AN CỦA TRƯỜNG THPT …….</w:t>
      </w:r>
    </w:p>
    <w:p w:rsidR="00FF3A11" w:rsidRPr="00FF3A11" w:rsidRDefault="00FF3A11" w:rsidP="009A7ADC">
      <w:pPr>
        <w:spacing w:after="0"/>
        <w:jc w:val="center"/>
        <w:rPr>
          <w:b/>
          <w:sz w:val="28"/>
          <w:szCs w:val="28"/>
        </w:rPr>
      </w:pPr>
      <w:r w:rsidRPr="00FF3A11">
        <w:rPr>
          <w:b/>
          <w:noProof/>
          <w:sz w:val="28"/>
          <w:szCs w:val="28"/>
        </w:rPr>
        <mc:AlternateContent>
          <mc:Choice Requires="wps">
            <w:drawing>
              <wp:anchor distT="0" distB="0" distL="114300" distR="114300" simplePos="0" relativeHeight="251670528" behindDoc="0" locked="0" layoutInCell="1" allowOverlap="1" wp14:anchorId="5C322631" wp14:editId="0AF01227">
                <wp:simplePos x="0" y="0"/>
                <wp:positionH relativeFrom="column">
                  <wp:posOffset>2286000</wp:posOffset>
                </wp:positionH>
                <wp:positionV relativeFrom="paragraph">
                  <wp:posOffset>71755</wp:posOffset>
                </wp:positionV>
                <wp:extent cx="160020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65pt" to="30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89"/>
        <w:gridCol w:w="889"/>
        <w:gridCol w:w="880"/>
        <w:gridCol w:w="968"/>
        <w:gridCol w:w="884"/>
        <w:gridCol w:w="884"/>
        <w:gridCol w:w="925"/>
        <w:gridCol w:w="882"/>
        <w:gridCol w:w="887"/>
        <w:gridCol w:w="889"/>
      </w:tblGrid>
      <w:tr w:rsidR="00FF3A11" w:rsidRPr="00FF3A11" w:rsidTr="00C61E34">
        <w:tc>
          <w:tcPr>
            <w:tcW w:w="887" w:type="dxa"/>
            <w:vMerge w:val="restart"/>
            <w:shd w:val="clear" w:color="auto" w:fill="auto"/>
          </w:tcPr>
          <w:p w:rsidR="00FF3A11" w:rsidRPr="00FF3A11" w:rsidRDefault="00FF3A11" w:rsidP="00FF3A11">
            <w:pPr>
              <w:spacing w:after="0"/>
              <w:rPr>
                <w:b/>
                <w:sz w:val="28"/>
                <w:szCs w:val="28"/>
              </w:rPr>
            </w:pPr>
            <w:r w:rsidRPr="00FF3A11">
              <w:rPr>
                <w:b/>
                <w:sz w:val="28"/>
                <w:szCs w:val="28"/>
              </w:rPr>
              <w:t>Các khối lớp</w:t>
            </w:r>
          </w:p>
        </w:tc>
        <w:tc>
          <w:tcPr>
            <w:tcW w:w="889" w:type="dxa"/>
            <w:vMerge w:val="restart"/>
            <w:shd w:val="clear" w:color="auto" w:fill="auto"/>
          </w:tcPr>
          <w:p w:rsidR="00FF3A11" w:rsidRPr="00FF3A11" w:rsidRDefault="00FF3A11" w:rsidP="00FF3A11">
            <w:pPr>
              <w:spacing w:after="0"/>
              <w:rPr>
                <w:b/>
                <w:sz w:val="28"/>
                <w:szCs w:val="28"/>
              </w:rPr>
            </w:pPr>
            <w:r w:rsidRPr="00FF3A11">
              <w:rPr>
                <w:b/>
                <w:sz w:val="28"/>
                <w:szCs w:val="28"/>
              </w:rPr>
              <w:t>Tổng số lớp</w:t>
            </w:r>
          </w:p>
        </w:tc>
        <w:tc>
          <w:tcPr>
            <w:tcW w:w="889" w:type="dxa"/>
            <w:vMerge w:val="restart"/>
            <w:shd w:val="clear" w:color="auto" w:fill="auto"/>
          </w:tcPr>
          <w:p w:rsidR="00FF3A11" w:rsidRPr="00FF3A11" w:rsidRDefault="00FF3A11" w:rsidP="00FF3A11">
            <w:pPr>
              <w:spacing w:after="0"/>
              <w:rPr>
                <w:b/>
                <w:sz w:val="28"/>
                <w:szCs w:val="28"/>
              </w:rPr>
            </w:pPr>
            <w:r w:rsidRPr="00FF3A11">
              <w:rPr>
                <w:b/>
                <w:sz w:val="28"/>
                <w:szCs w:val="28"/>
              </w:rPr>
              <w:t>Tổng số học sinh</w:t>
            </w:r>
          </w:p>
        </w:tc>
        <w:tc>
          <w:tcPr>
            <w:tcW w:w="1848" w:type="dxa"/>
            <w:gridSpan w:val="2"/>
            <w:shd w:val="clear" w:color="auto" w:fill="auto"/>
          </w:tcPr>
          <w:p w:rsidR="00FF3A11" w:rsidRPr="00FF3A11" w:rsidRDefault="00FF3A11" w:rsidP="00FF3A11">
            <w:pPr>
              <w:spacing w:after="0"/>
              <w:rPr>
                <w:b/>
                <w:sz w:val="28"/>
                <w:szCs w:val="28"/>
              </w:rPr>
            </w:pPr>
            <w:r w:rsidRPr="00FF3A11">
              <w:rPr>
                <w:b/>
                <w:sz w:val="28"/>
                <w:szCs w:val="28"/>
              </w:rPr>
              <w:t>Quân số học tập</w:t>
            </w:r>
          </w:p>
        </w:tc>
        <w:tc>
          <w:tcPr>
            <w:tcW w:w="4462" w:type="dxa"/>
            <w:gridSpan w:val="5"/>
            <w:shd w:val="clear" w:color="auto" w:fill="auto"/>
          </w:tcPr>
          <w:p w:rsidR="00FF3A11" w:rsidRPr="00FF3A11" w:rsidRDefault="00FF3A11" w:rsidP="00FF3A11">
            <w:pPr>
              <w:spacing w:after="0"/>
              <w:rPr>
                <w:b/>
                <w:sz w:val="28"/>
                <w:szCs w:val="28"/>
              </w:rPr>
            </w:pPr>
            <w:r w:rsidRPr="00FF3A11">
              <w:rPr>
                <w:b/>
                <w:sz w:val="28"/>
                <w:szCs w:val="28"/>
              </w:rPr>
              <w:t>Kết quả học tập</w:t>
            </w:r>
          </w:p>
        </w:tc>
        <w:tc>
          <w:tcPr>
            <w:tcW w:w="889" w:type="dxa"/>
            <w:vMerge w:val="restart"/>
            <w:shd w:val="clear" w:color="auto" w:fill="auto"/>
          </w:tcPr>
          <w:p w:rsidR="00FF3A11" w:rsidRPr="00FF3A11" w:rsidRDefault="00FF3A11" w:rsidP="00FF3A11">
            <w:pPr>
              <w:spacing w:after="0"/>
              <w:rPr>
                <w:b/>
                <w:sz w:val="28"/>
                <w:szCs w:val="28"/>
              </w:rPr>
            </w:pPr>
            <w:r w:rsidRPr="00FF3A11">
              <w:rPr>
                <w:b/>
                <w:sz w:val="28"/>
                <w:szCs w:val="28"/>
              </w:rPr>
              <w:t>Ghi chú</w:t>
            </w:r>
          </w:p>
        </w:tc>
      </w:tr>
      <w:tr w:rsidR="00FF3A11" w:rsidRPr="00FF3A11" w:rsidTr="00C61E34">
        <w:tc>
          <w:tcPr>
            <w:tcW w:w="887" w:type="dxa"/>
            <w:vMerge/>
            <w:shd w:val="clear" w:color="auto" w:fill="auto"/>
          </w:tcPr>
          <w:p w:rsidR="00FF3A11" w:rsidRPr="00FF3A11" w:rsidRDefault="00FF3A11" w:rsidP="00FF3A11">
            <w:pPr>
              <w:spacing w:after="0"/>
              <w:rPr>
                <w:b/>
                <w:sz w:val="28"/>
                <w:szCs w:val="28"/>
              </w:rPr>
            </w:pPr>
          </w:p>
        </w:tc>
        <w:tc>
          <w:tcPr>
            <w:tcW w:w="889" w:type="dxa"/>
            <w:vMerge/>
            <w:shd w:val="clear" w:color="auto" w:fill="auto"/>
          </w:tcPr>
          <w:p w:rsidR="00FF3A11" w:rsidRPr="00FF3A11" w:rsidRDefault="00FF3A11" w:rsidP="00FF3A11">
            <w:pPr>
              <w:spacing w:after="0"/>
              <w:rPr>
                <w:b/>
                <w:sz w:val="28"/>
                <w:szCs w:val="28"/>
              </w:rPr>
            </w:pPr>
          </w:p>
        </w:tc>
        <w:tc>
          <w:tcPr>
            <w:tcW w:w="889" w:type="dxa"/>
            <w:vMerge/>
            <w:shd w:val="clear" w:color="auto" w:fill="auto"/>
          </w:tcPr>
          <w:p w:rsidR="00FF3A11" w:rsidRPr="00FF3A11" w:rsidRDefault="00FF3A11" w:rsidP="00FF3A11">
            <w:pPr>
              <w:spacing w:after="0"/>
              <w:rPr>
                <w:b/>
                <w:sz w:val="28"/>
                <w:szCs w:val="28"/>
              </w:rPr>
            </w:pPr>
          </w:p>
        </w:tc>
        <w:tc>
          <w:tcPr>
            <w:tcW w:w="880" w:type="dxa"/>
            <w:shd w:val="clear" w:color="auto" w:fill="auto"/>
          </w:tcPr>
          <w:p w:rsidR="00FF3A11" w:rsidRPr="00FF3A11" w:rsidRDefault="00FF3A11" w:rsidP="00FF3A11">
            <w:pPr>
              <w:spacing w:after="0"/>
              <w:rPr>
                <w:i/>
                <w:sz w:val="28"/>
                <w:szCs w:val="28"/>
              </w:rPr>
            </w:pPr>
            <w:r w:rsidRPr="00FF3A11">
              <w:rPr>
                <w:i/>
                <w:sz w:val="28"/>
                <w:szCs w:val="28"/>
              </w:rPr>
              <w:t>Học</w:t>
            </w:r>
          </w:p>
        </w:tc>
        <w:tc>
          <w:tcPr>
            <w:tcW w:w="968" w:type="dxa"/>
            <w:shd w:val="clear" w:color="auto" w:fill="auto"/>
          </w:tcPr>
          <w:p w:rsidR="00FF3A11" w:rsidRPr="00FF3A11" w:rsidRDefault="00FF3A11" w:rsidP="00FF3A11">
            <w:pPr>
              <w:spacing w:after="0"/>
              <w:rPr>
                <w:i/>
                <w:sz w:val="28"/>
                <w:szCs w:val="28"/>
              </w:rPr>
            </w:pPr>
            <w:r w:rsidRPr="00FF3A11">
              <w:rPr>
                <w:i/>
                <w:sz w:val="28"/>
                <w:szCs w:val="28"/>
              </w:rPr>
              <w:t>Không học</w:t>
            </w:r>
          </w:p>
        </w:tc>
        <w:tc>
          <w:tcPr>
            <w:tcW w:w="884" w:type="dxa"/>
            <w:shd w:val="clear" w:color="auto" w:fill="auto"/>
          </w:tcPr>
          <w:p w:rsidR="00FF3A11" w:rsidRPr="00FF3A11" w:rsidRDefault="00FF3A11" w:rsidP="00FF3A11">
            <w:pPr>
              <w:spacing w:after="0"/>
              <w:rPr>
                <w:i/>
                <w:sz w:val="28"/>
                <w:szCs w:val="28"/>
              </w:rPr>
            </w:pPr>
            <w:r w:rsidRPr="00FF3A11">
              <w:rPr>
                <w:i/>
                <w:sz w:val="28"/>
                <w:szCs w:val="28"/>
              </w:rPr>
              <w:t>Giỏi</w:t>
            </w:r>
          </w:p>
        </w:tc>
        <w:tc>
          <w:tcPr>
            <w:tcW w:w="884" w:type="dxa"/>
            <w:shd w:val="clear" w:color="auto" w:fill="auto"/>
          </w:tcPr>
          <w:p w:rsidR="00FF3A11" w:rsidRPr="00FF3A11" w:rsidRDefault="00FF3A11" w:rsidP="00FF3A11">
            <w:pPr>
              <w:spacing w:after="0"/>
              <w:rPr>
                <w:i/>
                <w:sz w:val="28"/>
                <w:szCs w:val="28"/>
              </w:rPr>
            </w:pPr>
            <w:r w:rsidRPr="00FF3A11">
              <w:rPr>
                <w:i/>
                <w:sz w:val="28"/>
                <w:szCs w:val="28"/>
              </w:rPr>
              <w:t>Khá</w:t>
            </w:r>
          </w:p>
        </w:tc>
        <w:tc>
          <w:tcPr>
            <w:tcW w:w="925" w:type="dxa"/>
            <w:shd w:val="clear" w:color="auto" w:fill="auto"/>
          </w:tcPr>
          <w:p w:rsidR="00FF3A11" w:rsidRPr="00FF3A11" w:rsidRDefault="00FF3A11" w:rsidP="00FF3A11">
            <w:pPr>
              <w:spacing w:after="0"/>
              <w:rPr>
                <w:i/>
                <w:sz w:val="28"/>
                <w:szCs w:val="28"/>
              </w:rPr>
            </w:pPr>
            <w:r w:rsidRPr="00FF3A11">
              <w:rPr>
                <w:i/>
                <w:sz w:val="28"/>
                <w:szCs w:val="28"/>
              </w:rPr>
              <w:t>Trung bình</w:t>
            </w:r>
          </w:p>
        </w:tc>
        <w:tc>
          <w:tcPr>
            <w:tcW w:w="882" w:type="dxa"/>
            <w:shd w:val="clear" w:color="auto" w:fill="auto"/>
          </w:tcPr>
          <w:p w:rsidR="00FF3A11" w:rsidRPr="00FF3A11" w:rsidRDefault="00FF3A11" w:rsidP="00FF3A11">
            <w:pPr>
              <w:spacing w:after="0"/>
              <w:rPr>
                <w:i/>
                <w:sz w:val="28"/>
                <w:szCs w:val="28"/>
              </w:rPr>
            </w:pPr>
            <w:r w:rsidRPr="00FF3A11">
              <w:rPr>
                <w:i/>
                <w:sz w:val="28"/>
                <w:szCs w:val="28"/>
              </w:rPr>
              <w:t>Yếu</w:t>
            </w:r>
          </w:p>
        </w:tc>
        <w:tc>
          <w:tcPr>
            <w:tcW w:w="887" w:type="dxa"/>
            <w:shd w:val="clear" w:color="auto" w:fill="auto"/>
          </w:tcPr>
          <w:p w:rsidR="00FF3A11" w:rsidRPr="00FF3A11" w:rsidRDefault="00FF3A11" w:rsidP="00FF3A11">
            <w:pPr>
              <w:spacing w:after="0"/>
              <w:rPr>
                <w:i/>
                <w:sz w:val="28"/>
                <w:szCs w:val="28"/>
              </w:rPr>
            </w:pPr>
            <w:r w:rsidRPr="00FF3A11">
              <w:rPr>
                <w:i/>
                <w:sz w:val="28"/>
                <w:szCs w:val="28"/>
              </w:rPr>
              <w:t>Kém</w:t>
            </w:r>
          </w:p>
        </w:tc>
        <w:tc>
          <w:tcPr>
            <w:tcW w:w="889" w:type="dxa"/>
            <w:vMerge/>
            <w:shd w:val="clear" w:color="auto" w:fill="auto"/>
          </w:tcPr>
          <w:p w:rsidR="00FF3A11" w:rsidRPr="00FF3A11" w:rsidRDefault="00FF3A11" w:rsidP="00FF3A11">
            <w:pPr>
              <w:spacing w:after="0"/>
              <w:rPr>
                <w:b/>
                <w:sz w:val="28"/>
                <w:szCs w:val="28"/>
              </w:rPr>
            </w:pPr>
          </w:p>
        </w:tc>
      </w:tr>
      <w:tr w:rsidR="00FF3A11" w:rsidRPr="00FF3A11" w:rsidTr="00C61E34">
        <w:tc>
          <w:tcPr>
            <w:tcW w:w="887" w:type="dxa"/>
            <w:shd w:val="clear" w:color="auto" w:fill="auto"/>
          </w:tcPr>
          <w:p w:rsidR="00FF3A11" w:rsidRPr="00FF3A11" w:rsidRDefault="00FF3A11" w:rsidP="00FF3A11">
            <w:pPr>
              <w:spacing w:after="0"/>
              <w:rPr>
                <w:b/>
                <w:sz w:val="28"/>
                <w:szCs w:val="28"/>
              </w:rPr>
            </w:pPr>
            <w:r w:rsidRPr="00FF3A11">
              <w:rPr>
                <w:b/>
                <w:sz w:val="28"/>
                <w:szCs w:val="28"/>
              </w:rPr>
              <w:t>10</w:t>
            </w:r>
          </w:p>
        </w:tc>
        <w:tc>
          <w:tcPr>
            <w:tcW w:w="889"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c>
          <w:tcPr>
            <w:tcW w:w="880" w:type="dxa"/>
            <w:shd w:val="clear" w:color="auto" w:fill="auto"/>
          </w:tcPr>
          <w:p w:rsidR="00FF3A11" w:rsidRPr="00FF3A11" w:rsidRDefault="00FF3A11" w:rsidP="00FF3A11">
            <w:pPr>
              <w:spacing w:after="0"/>
              <w:rPr>
                <w:b/>
                <w:sz w:val="28"/>
                <w:szCs w:val="28"/>
              </w:rPr>
            </w:pPr>
          </w:p>
        </w:tc>
        <w:tc>
          <w:tcPr>
            <w:tcW w:w="968"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925" w:type="dxa"/>
            <w:shd w:val="clear" w:color="auto" w:fill="auto"/>
          </w:tcPr>
          <w:p w:rsidR="00FF3A11" w:rsidRPr="00FF3A11" w:rsidRDefault="00FF3A11" w:rsidP="00FF3A11">
            <w:pPr>
              <w:spacing w:after="0"/>
              <w:rPr>
                <w:b/>
                <w:sz w:val="28"/>
                <w:szCs w:val="28"/>
              </w:rPr>
            </w:pPr>
          </w:p>
        </w:tc>
        <w:tc>
          <w:tcPr>
            <w:tcW w:w="882" w:type="dxa"/>
            <w:shd w:val="clear" w:color="auto" w:fill="auto"/>
          </w:tcPr>
          <w:p w:rsidR="00FF3A11" w:rsidRPr="00FF3A11" w:rsidRDefault="00FF3A11" w:rsidP="00FF3A11">
            <w:pPr>
              <w:spacing w:after="0"/>
              <w:rPr>
                <w:b/>
                <w:sz w:val="28"/>
                <w:szCs w:val="28"/>
              </w:rPr>
            </w:pPr>
          </w:p>
        </w:tc>
        <w:tc>
          <w:tcPr>
            <w:tcW w:w="887"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r>
      <w:tr w:rsidR="00FF3A11" w:rsidRPr="00FF3A11" w:rsidTr="00C61E34">
        <w:tc>
          <w:tcPr>
            <w:tcW w:w="887" w:type="dxa"/>
            <w:shd w:val="clear" w:color="auto" w:fill="auto"/>
          </w:tcPr>
          <w:p w:rsidR="00FF3A11" w:rsidRPr="00FF3A11" w:rsidRDefault="00FF3A11" w:rsidP="00FF3A11">
            <w:pPr>
              <w:spacing w:after="0"/>
              <w:rPr>
                <w:b/>
                <w:sz w:val="28"/>
                <w:szCs w:val="28"/>
              </w:rPr>
            </w:pPr>
            <w:r w:rsidRPr="00FF3A11">
              <w:rPr>
                <w:b/>
                <w:sz w:val="28"/>
                <w:szCs w:val="28"/>
              </w:rPr>
              <w:t>11</w:t>
            </w:r>
          </w:p>
        </w:tc>
        <w:tc>
          <w:tcPr>
            <w:tcW w:w="889"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c>
          <w:tcPr>
            <w:tcW w:w="880" w:type="dxa"/>
            <w:shd w:val="clear" w:color="auto" w:fill="auto"/>
          </w:tcPr>
          <w:p w:rsidR="00FF3A11" w:rsidRPr="00FF3A11" w:rsidRDefault="00FF3A11" w:rsidP="00FF3A11">
            <w:pPr>
              <w:spacing w:after="0"/>
              <w:rPr>
                <w:b/>
                <w:sz w:val="28"/>
                <w:szCs w:val="28"/>
              </w:rPr>
            </w:pPr>
          </w:p>
        </w:tc>
        <w:tc>
          <w:tcPr>
            <w:tcW w:w="968"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925" w:type="dxa"/>
            <w:shd w:val="clear" w:color="auto" w:fill="auto"/>
          </w:tcPr>
          <w:p w:rsidR="00FF3A11" w:rsidRPr="00FF3A11" w:rsidRDefault="00FF3A11" w:rsidP="00FF3A11">
            <w:pPr>
              <w:spacing w:after="0"/>
              <w:rPr>
                <w:b/>
                <w:sz w:val="28"/>
                <w:szCs w:val="28"/>
              </w:rPr>
            </w:pPr>
          </w:p>
        </w:tc>
        <w:tc>
          <w:tcPr>
            <w:tcW w:w="882" w:type="dxa"/>
            <w:shd w:val="clear" w:color="auto" w:fill="auto"/>
          </w:tcPr>
          <w:p w:rsidR="00FF3A11" w:rsidRPr="00FF3A11" w:rsidRDefault="00FF3A11" w:rsidP="00FF3A11">
            <w:pPr>
              <w:spacing w:after="0"/>
              <w:rPr>
                <w:b/>
                <w:sz w:val="28"/>
                <w:szCs w:val="28"/>
              </w:rPr>
            </w:pPr>
          </w:p>
        </w:tc>
        <w:tc>
          <w:tcPr>
            <w:tcW w:w="887"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r>
      <w:tr w:rsidR="00FF3A11" w:rsidRPr="00FF3A11" w:rsidTr="00C61E34">
        <w:tc>
          <w:tcPr>
            <w:tcW w:w="887" w:type="dxa"/>
            <w:shd w:val="clear" w:color="auto" w:fill="auto"/>
          </w:tcPr>
          <w:p w:rsidR="00FF3A11" w:rsidRPr="00FF3A11" w:rsidRDefault="00FF3A11" w:rsidP="00FF3A11">
            <w:pPr>
              <w:spacing w:after="0"/>
              <w:rPr>
                <w:b/>
                <w:sz w:val="28"/>
                <w:szCs w:val="28"/>
              </w:rPr>
            </w:pPr>
            <w:r w:rsidRPr="00FF3A11">
              <w:rPr>
                <w:b/>
                <w:sz w:val="28"/>
                <w:szCs w:val="28"/>
              </w:rPr>
              <w:t>12</w:t>
            </w:r>
          </w:p>
        </w:tc>
        <w:tc>
          <w:tcPr>
            <w:tcW w:w="889"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c>
          <w:tcPr>
            <w:tcW w:w="880" w:type="dxa"/>
            <w:shd w:val="clear" w:color="auto" w:fill="auto"/>
          </w:tcPr>
          <w:p w:rsidR="00FF3A11" w:rsidRPr="00FF3A11" w:rsidRDefault="00FF3A11" w:rsidP="00FF3A11">
            <w:pPr>
              <w:spacing w:after="0"/>
              <w:rPr>
                <w:b/>
                <w:sz w:val="28"/>
                <w:szCs w:val="28"/>
              </w:rPr>
            </w:pPr>
          </w:p>
        </w:tc>
        <w:tc>
          <w:tcPr>
            <w:tcW w:w="968"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925" w:type="dxa"/>
            <w:shd w:val="clear" w:color="auto" w:fill="auto"/>
          </w:tcPr>
          <w:p w:rsidR="00FF3A11" w:rsidRPr="00FF3A11" w:rsidRDefault="00FF3A11" w:rsidP="00FF3A11">
            <w:pPr>
              <w:spacing w:after="0"/>
              <w:rPr>
                <w:b/>
                <w:sz w:val="28"/>
                <w:szCs w:val="28"/>
              </w:rPr>
            </w:pPr>
          </w:p>
        </w:tc>
        <w:tc>
          <w:tcPr>
            <w:tcW w:w="882" w:type="dxa"/>
            <w:shd w:val="clear" w:color="auto" w:fill="auto"/>
          </w:tcPr>
          <w:p w:rsidR="00FF3A11" w:rsidRPr="00FF3A11" w:rsidRDefault="00FF3A11" w:rsidP="00FF3A11">
            <w:pPr>
              <w:spacing w:after="0"/>
              <w:rPr>
                <w:b/>
                <w:sz w:val="28"/>
                <w:szCs w:val="28"/>
              </w:rPr>
            </w:pPr>
          </w:p>
        </w:tc>
        <w:tc>
          <w:tcPr>
            <w:tcW w:w="887"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r>
      <w:tr w:rsidR="00FF3A11" w:rsidRPr="00FF3A11" w:rsidTr="00C61E34">
        <w:tc>
          <w:tcPr>
            <w:tcW w:w="887" w:type="dxa"/>
            <w:shd w:val="clear" w:color="auto" w:fill="auto"/>
          </w:tcPr>
          <w:p w:rsidR="00FF3A11" w:rsidRPr="00FF3A11" w:rsidRDefault="00FF3A11" w:rsidP="00FF3A11">
            <w:pPr>
              <w:spacing w:after="0"/>
              <w:rPr>
                <w:b/>
                <w:sz w:val="28"/>
                <w:szCs w:val="28"/>
              </w:rPr>
            </w:pPr>
            <w:r w:rsidRPr="00FF3A11">
              <w:rPr>
                <w:b/>
                <w:sz w:val="28"/>
                <w:szCs w:val="28"/>
              </w:rPr>
              <w:t>Cộng</w:t>
            </w:r>
          </w:p>
        </w:tc>
        <w:tc>
          <w:tcPr>
            <w:tcW w:w="889"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c>
          <w:tcPr>
            <w:tcW w:w="880" w:type="dxa"/>
            <w:shd w:val="clear" w:color="auto" w:fill="auto"/>
          </w:tcPr>
          <w:p w:rsidR="00FF3A11" w:rsidRPr="00FF3A11" w:rsidRDefault="00FF3A11" w:rsidP="00FF3A11">
            <w:pPr>
              <w:spacing w:after="0"/>
              <w:rPr>
                <w:b/>
                <w:sz w:val="28"/>
                <w:szCs w:val="28"/>
              </w:rPr>
            </w:pPr>
          </w:p>
        </w:tc>
        <w:tc>
          <w:tcPr>
            <w:tcW w:w="968"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884" w:type="dxa"/>
            <w:shd w:val="clear" w:color="auto" w:fill="auto"/>
          </w:tcPr>
          <w:p w:rsidR="00FF3A11" w:rsidRPr="00FF3A11" w:rsidRDefault="00FF3A11" w:rsidP="00FF3A11">
            <w:pPr>
              <w:spacing w:after="0"/>
              <w:rPr>
                <w:b/>
                <w:sz w:val="28"/>
                <w:szCs w:val="28"/>
              </w:rPr>
            </w:pPr>
          </w:p>
        </w:tc>
        <w:tc>
          <w:tcPr>
            <w:tcW w:w="925" w:type="dxa"/>
            <w:shd w:val="clear" w:color="auto" w:fill="auto"/>
          </w:tcPr>
          <w:p w:rsidR="00FF3A11" w:rsidRPr="00FF3A11" w:rsidRDefault="00FF3A11" w:rsidP="00FF3A11">
            <w:pPr>
              <w:spacing w:after="0"/>
              <w:rPr>
                <w:b/>
                <w:sz w:val="28"/>
                <w:szCs w:val="28"/>
              </w:rPr>
            </w:pPr>
          </w:p>
        </w:tc>
        <w:tc>
          <w:tcPr>
            <w:tcW w:w="882" w:type="dxa"/>
            <w:shd w:val="clear" w:color="auto" w:fill="auto"/>
          </w:tcPr>
          <w:p w:rsidR="00FF3A11" w:rsidRPr="00FF3A11" w:rsidRDefault="00FF3A11" w:rsidP="00FF3A11">
            <w:pPr>
              <w:spacing w:after="0"/>
              <w:rPr>
                <w:b/>
                <w:sz w:val="28"/>
                <w:szCs w:val="28"/>
              </w:rPr>
            </w:pPr>
          </w:p>
        </w:tc>
        <w:tc>
          <w:tcPr>
            <w:tcW w:w="887" w:type="dxa"/>
            <w:shd w:val="clear" w:color="auto" w:fill="auto"/>
          </w:tcPr>
          <w:p w:rsidR="00FF3A11" w:rsidRPr="00FF3A11" w:rsidRDefault="00FF3A11" w:rsidP="00FF3A11">
            <w:pPr>
              <w:spacing w:after="0"/>
              <w:rPr>
                <w:b/>
                <w:sz w:val="28"/>
                <w:szCs w:val="28"/>
              </w:rPr>
            </w:pPr>
          </w:p>
        </w:tc>
        <w:tc>
          <w:tcPr>
            <w:tcW w:w="889" w:type="dxa"/>
            <w:shd w:val="clear" w:color="auto" w:fill="auto"/>
          </w:tcPr>
          <w:p w:rsidR="00FF3A11" w:rsidRPr="00FF3A11" w:rsidRDefault="00FF3A11" w:rsidP="00FF3A11">
            <w:pPr>
              <w:spacing w:after="0"/>
              <w:rPr>
                <w:b/>
                <w:sz w:val="28"/>
                <w:szCs w:val="28"/>
              </w:rPr>
            </w:pPr>
          </w:p>
        </w:tc>
      </w:tr>
    </w:tbl>
    <w:p w:rsidR="00FF3A11" w:rsidRPr="00FF3A11" w:rsidRDefault="00FF3A11" w:rsidP="00FF3A11">
      <w:pPr>
        <w:spacing w:after="0"/>
        <w:rPr>
          <w:b/>
          <w:iCs/>
          <w:sz w:val="28"/>
          <w:szCs w:val="28"/>
        </w:rPr>
      </w:pPr>
      <w:r w:rsidRPr="00FF3A11">
        <w:rPr>
          <w:b/>
          <w:iCs/>
          <w:sz w:val="28"/>
          <w:szCs w:val="28"/>
        </w:rPr>
        <w:t xml:space="preserve">                                                                                         HIỆU TRƯỞNG</w:t>
      </w:r>
    </w:p>
    <w:p w:rsidR="00974E1E" w:rsidRPr="00FF3A11" w:rsidRDefault="00974E1E" w:rsidP="00FF3A11">
      <w:pPr>
        <w:spacing w:after="0"/>
        <w:rPr>
          <w:sz w:val="28"/>
          <w:szCs w:val="28"/>
        </w:rPr>
      </w:pPr>
    </w:p>
    <w:sectPr w:rsidR="00974E1E" w:rsidRPr="00FF3A11" w:rsidSect="009A7ADC">
      <w:footerReference w:type="even" r:id="rId7"/>
      <w:footerReference w:type="default" r:id="rId8"/>
      <w:pgSz w:w="12240" w:h="15840"/>
      <w:pgMar w:top="539" w:right="616" w:bottom="719" w:left="172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23" w:rsidRDefault="007D1A23">
      <w:pPr>
        <w:spacing w:after="0" w:line="240" w:lineRule="auto"/>
      </w:pPr>
      <w:r>
        <w:separator/>
      </w:r>
    </w:p>
  </w:endnote>
  <w:endnote w:type="continuationSeparator" w:id="0">
    <w:p w:rsidR="007D1A23" w:rsidRDefault="007D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12" w:rsidRDefault="00AD3C72" w:rsidP="00841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0612" w:rsidRDefault="007D1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612" w:rsidRDefault="00AD3C72" w:rsidP="00841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8F4">
      <w:rPr>
        <w:rStyle w:val="PageNumber"/>
        <w:noProof/>
      </w:rPr>
      <w:t>2</w:t>
    </w:r>
    <w:r>
      <w:rPr>
        <w:rStyle w:val="PageNumber"/>
      </w:rPr>
      <w:fldChar w:fldCharType="end"/>
    </w:r>
  </w:p>
  <w:p w:rsidR="00080612" w:rsidRDefault="007D1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23" w:rsidRDefault="007D1A23">
      <w:pPr>
        <w:spacing w:after="0" w:line="240" w:lineRule="auto"/>
      </w:pPr>
      <w:r>
        <w:separator/>
      </w:r>
    </w:p>
  </w:footnote>
  <w:footnote w:type="continuationSeparator" w:id="0">
    <w:p w:rsidR="007D1A23" w:rsidRDefault="007D1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11"/>
    <w:rsid w:val="000266C6"/>
    <w:rsid w:val="00033FF9"/>
    <w:rsid w:val="000447D3"/>
    <w:rsid w:val="00056C14"/>
    <w:rsid w:val="00064038"/>
    <w:rsid w:val="000854E3"/>
    <w:rsid w:val="000873CC"/>
    <w:rsid w:val="000915FD"/>
    <w:rsid w:val="000E46E4"/>
    <w:rsid w:val="001210E8"/>
    <w:rsid w:val="00130E3C"/>
    <w:rsid w:val="00140117"/>
    <w:rsid w:val="001540CD"/>
    <w:rsid w:val="00174296"/>
    <w:rsid w:val="001768E9"/>
    <w:rsid w:val="001821C4"/>
    <w:rsid w:val="001861FD"/>
    <w:rsid w:val="00190359"/>
    <w:rsid w:val="001B1FFA"/>
    <w:rsid w:val="00212C4E"/>
    <w:rsid w:val="00216C50"/>
    <w:rsid w:val="0023047B"/>
    <w:rsid w:val="00236897"/>
    <w:rsid w:val="0027260C"/>
    <w:rsid w:val="002855CC"/>
    <w:rsid w:val="002B3187"/>
    <w:rsid w:val="002F173F"/>
    <w:rsid w:val="00334B32"/>
    <w:rsid w:val="00334CCF"/>
    <w:rsid w:val="003568F9"/>
    <w:rsid w:val="00360C7B"/>
    <w:rsid w:val="00366EFF"/>
    <w:rsid w:val="00377D65"/>
    <w:rsid w:val="003823B8"/>
    <w:rsid w:val="003E06BF"/>
    <w:rsid w:val="00400D31"/>
    <w:rsid w:val="00410757"/>
    <w:rsid w:val="0041682B"/>
    <w:rsid w:val="0042288D"/>
    <w:rsid w:val="0045353F"/>
    <w:rsid w:val="00467FDA"/>
    <w:rsid w:val="00480ADB"/>
    <w:rsid w:val="004A3323"/>
    <w:rsid w:val="004B418E"/>
    <w:rsid w:val="004C7C56"/>
    <w:rsid w:val="004D6AF4"/>
    <w:rsid w:val="004E40CE"/>
    <w:rsid w:val="004F077B"/>
    <w:rsid w:val="004F4A86"/>
    <w:rsid w:val="004F5FC8"/>
    <w:rsid w:val="0050295E"/>
    <w:rsid w:val="00510100"/>
    <w:rsid w:val="00523FE6"/>
    <w:rsid w:val="00531B77"/>
    <w:rsid w:val="005A18F4"/>
    <w:rsid w:val="005A6D36"/>
    <w:rsid w:val="005B7CB4"/>
    <w:rsid w:val="005C2A23"/>
    <w:rsid w:val="005D2943"/>
    <w:rsid w:val="00623002"/>
    <w:rsid w:val="0062723A"/>
    <w:rsid w:val="006A0F29"/>
    <w:rsid w:val="006B448D"/>
    <w:rsid w:val="006D6B39"/>
    <w:rsid w:val="006D7399"/>
    <w:rsid w:val="006E13A8"/>
    <w:rsid w:val="006E2FCA"/>
    <w:rsid w:val="006E6CBB"/>
    <w:rsid w:val="006F32DE"/>
    <w:rsid w:val="006F5758"/>
    <w:rsid w:val="00706E0E"/>
    <w:rsid w:val="007242E4"/>
    <w:rsid w:val="0076117F"/>
    <w:rsid w:val="0077313B"/>
    <w:rsid w:val="00790F7F"/>
    <w:rsid w:val="00794BEE"/>
    <w:rsid w:val="00797742"/>
    <w:rsid w:val="007B1F91"/>
    <w:rsid w:val="007C12A3"/>
    <w:rsid w:val="007D1A23"/>
    <w:rsid w:val="007D7E73"/>
    <w:rsid w:val="00822D88"/>
    <w:rsid w:val="00844B97"/>
    <w:rsid w:val="00855EEF"/>
    <w:rsid w:val="008604F8"/>
    <w:rsid w:val="0087302B"/>
    <w:rsid w:val="008754C7"/>
    <w:rsid w:val="0088260C"/>
    <w:rsid w:val="00885328"/>
    <w:rsid w:val="008E2E23"/>
    <w:rsid w:val="008F01BB"/>
    <w:rsid w:val="008F7CF5"/>
    <w:rsid w:val="009073A3"/>
    <w:rsid w:val="00937207"/>
    <w:rsid w:val="009377F7"/>
    <w:rsid w:val="009458A8"/>
    <w:rsid w:val="00956178"/>
    <w:rsid w:val="00974E1E"/>
    <w:rsid w:val="009854AF"/>
    <w:rsid w:val="00993F15"/>
    <w:rsid w:val="009A7ADC"/>
    <w:rsid w:val="009D3F29"/>
    <w:rsid w:val="009E6AF3"/>
    <w:rsid w:val="009E7E64"/>
    <w:rsid w:val="009F0991"/>
    <w:rsid w:val="00A031E6"/>
    <w:rsid w:val="00A36F50"/>
    <w:rsid w:val="00A52B25"/>
    <w:rsid w:val="00A5742E"/>
    <w:rsid w:val="00A624CC"/>
    <w:rsid w:val="00A713F5"/>
    <w:rsid w:val="00AA1D33"/>
    <w:rsid w:val="00AA63B8"/>
    <w:rsid w:val="00AB2CB6"/>
    <w:rsid w:val="00AC7AD0"/>
    <w:rsid w:val="00AD3C72"/>
    <w:rsid w:val="00AE6136"/>
    <w:rsid w:val="00B172F9"/>
    <w:rsid w:val="00B4775D"/>
    <w:rsid w:val="00B7351A"/>
    <w:rsid w:val="00BA5015"/>
    <w:rsid w:val="00BB6D85"/>
    <w:rsid w:val="00BB7746"/>
    <w:rsid w:val="00BE1558"/>
    <w:rsid w:val="00C17811"/>
    <w:rsid w:val="00C24712"/>
    <w:rsid w:val="00C421CF"/>
    <w:rsid w:val="00C538D7"/>
    <w:rsid w:val="00C71F8A"/>
    <w:rsid w:val="00CB3494"/>
    <w:rsid w:val="00CC41CD"/>
    <w:rsid w:val="00CC58AF"/>
    <w:rsid w:val="00CD2F11"/>
    <w:rsid w:val="00D02555"/>
    <w:rsid w:val="00D10341"/>
    <w:rsid w:val="00D251E1"/>
    <w:rsid w:val="00D43B67"/>
    <w:rsid w:val="00D62F1B"/>
    <w:rsid w:val="00D92447"/>
    <w:rsid w:val="00DA14BA"/>
    <w:rsid w:val="00DA5BE2"/>
    <w:rsid w:val="00DB4C24"/>
    <w:rsid w:val="00DD485A"/>
    <w:rsid w:val="00DF0252"/>
    <w:rsid w:val="00DF1CC5"/>
    <w:rsid w:val="00E24D71"/>
    <w:rsid w:val="00E57C02"/>
    <w:rsid w:val="00E86EFD"/>
    <w:rsid w:val="00E926C7"/>
    <w:rsid w:val="00EA517B"/>
    <w:rsid w:val="00EB78F1"/>
    <w:rsid w:val="00F06D1A"/>
    <w:rsid w:val="00F12C1B"/>
    <w:rsid w:val="00F24924"/>
    <w:rsid w:val="00FB6037"/>
    <w:rsid w:val="00FC7511"/>
    <w:rsid w:val="00FD4FEB"/>
    <w:rsid w:val="00FE4701"/>
    <w:rsid w:val="00F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F3A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A11"/>
  </w:style>
  <w:style w:type="character" w:styleId="PageNumber">
    <w:name w:val="page number"/>
    <w:basedOn w:val="DefaultParagraphFont"/>
    <w:rsid w:val="00FF3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F3A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A11"/>
  </w:style>
  <w:style w:type="character" w:styleId="PageNumber">
    <w:name w:val="page number"/>
    <w:basedOn w:val="DefaultParagraphFont"/>
    <w:rsid w:val="00FF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31</cp:revision>
  <dcterms:created xsi:type="dcterms:W3CDTF">2018-08-30T03:04:00Z</dcterms:created>
  <dcterms:modified xsi:type="dcterms:W3CDTF">2018-09-08T08:16:00Z</dcterms:modified>
</cp:coreProperties>
</file>